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824B0" w14:textId="20448AF7" w:rsidR="006C7833" w:rsidRDefault="0022133D" w:rsidP="00097BF6">
      <w:pPr>
        <w:pStyle w:val="Heading3"/>
        <w:rPr>
          <w:rStyle w:val="BookTitle"/>
        </w:rPr>
      </w:pPr>
      <w:r>
        <w:rPr>
          <w:b/>
          <w:bCs/>
          <w:i/>
          <w:iCs/>
          <w:noProof/>
          <w:spacing w:val="5"/>
        </w:rPr>
        <mc:AlternateContent>
          <mc:Choice Requires="wpg">
            <w:drawing>
              <wp:anchor distT="0" distB="0" distL="114300" distR="114300" simplePos="0" relativeHeight="251661312" behindDoc="0" locked="0" layoutInCell="1" allowOverlap="1" wp14:anchorId="0093D8E9" wp14:editId="677A5D84">
                <wp:simplePos x="0" y="0"/>
                <wp:positionH relativeFrom="column">
                  <wp:posOffset>-609600</wp:posOffset>
                </wp:positionH>
                <wp:positionV relativeFrom="paragraph">
                  <wp:posOffset>-514350</wp:posOffset>
                </wp:positionV>
                <wp:extent cx="7861300" cy="847725"/>
                <wp:effectExtent l="0" t="0" r="6350" b="9525"/>
                <wp:wrapNone/>
                <wp:docPr id="1482332579" name="Group 2"/>
                <wp:cNvGraphicFramePr/>
                <a:graphic xmlns:a="http://schemas.openxmlformats.org/drawingml/2006/main">
                  <a:graphicData uri="http://schemas.microsoft.com/office/word/2010/wordprocessingGroup">
                    <wpg:wgp>
                      <wpg:cNvGrpSpPr/>
                      <wpg:grpSpPr>
                        <a:xfrm>
                          <a:off x="0" y="0"/>
                          <a:ext cx="7861300" cy="847725"/>
                          <a:chOff x="0" y="0"/>
                          <a:chExt cx="7861300" cy="847725"/>
                        </a:xfrm>
                      </wpg:grpSpPr>
                      <pic:pic xmlns:pic="http://schemas.openxmlformats.org/drawingml/2006/picture">
                        <pic:nvPicPr>
                          <pic:cNvPr id="666753192" name="Graphic 1"/>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861300" cy="847725"/>
                          </a:xfrm>
                          <a:prstGeom prst="rect">
                            <a:avLst/>
                          </a:prstGeom>
                        </pic:spPr>
                      </pic:pic>
                      <wps:wsp>
                        <wps:cNvPr id="1841047611" name="Text Box 2"/>
                        <wps:cNvSpPr txBox="1">
                          <a:spLocks noChangeArrowheads="1"/>
                        </wps:cNvSpPr>
                        <wps:spPr bwMode="auto">
                          <a:xfrm>
                            <a:off x="504825" y="285750"/>
                            <a:ext cx="3886200" cy="402590"/>
                          </a:xfrm>
                          <a:prstGeom prst="rect">
                            <a:avLst/>
                          </a:prstGeom>
                          <a:noFill/>
                          <a:ln w="9525">
                            <a:noFill/>
                            <a:miter lim="800000"/>
                            <a:headEnd/>
                            <a:tailEnd/>
                          </a:ln>
                        </wps:spPr>
                        <wps:txbx>
                          <w:txbxContent>
                            <w:p w14:paraId="397BDEF1" w14:textId="2C24B9A9" w:rsidR="00B541B6" w:rsidRPr="00B541B6" w:rsidRDefault="00875D52">
                              <w:pPr>
                                <w:rPr>
                                  <w:b/>
                                  <w:bCs/>
                                  <w:color w:val="FFFFFF" w:themeColor="background1"/>
                                  <w:sz w:val="36"/>
                                  <w:szCs w:val="36"/>
                                </w:rPr>
                              </w:pPr>
                              <w:r>
                                <w:rPr>
                                  <w:b/>
                                  <w:bCs/>
                                  <w:color w:val="FFFFFF" w:themeColor="background1"/>
                                  <w:sz w:val="36"/>
                                  <w:szCs w:val="36"/>
                                </w:rPr>
                                <w:t xml:space="preserve">Course </w:t>
                              </w:r>
                              <w:r w:rsidR="001F41D4">
                                <w:rPr>
                                  <w:b/>
                                  <w:bCs/>
                                  <w:color w:val="FFFFFF" w:themeColor="background1"/>
                                  <w:sz w:val="36"/>
                                  <w:szCs w:val="36"/>
                                </w:rPr>
                                <w:t>Review</w:t>
                              </w:r>
                              <w:r w:rsidR="00984FE6">
                                <w:rPr>
                                  <w:b/>
                                  <w:bCs/>
                                  <w:color w:val="FFFFFF" w:themeColor="background1"/>
                                  <w:sz w:val="36"/>
                                  <w:szCs w:val="36"/>
                                </w:rPr>
                                <w:t xml:space="preserve"> Form</w:t>
                              </w:r>
                            </w:p>
                          </w:txbxContent>
                        </wps:txbx>
                        <wps:bodyPr rot="0" vert="horz" wrap="square" lIns="91440" tIns="45720" rIns="91440" bIns="45720" anchor="t" anchorCtr="0">
                          <a:spAutoFit/>
                        </wps:bodyPr>
                      </wps:wsp>
                      <pic:pic xmlns:pic="http://schemas.openxmlformats.org/drawingml/2006/picture">
                        <pic:nvPicPr>
                          <pic:cNvPr id="846088464" name="Picture 3" descr="A black background with white text&#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5324475" y="200025"/>
                            <a:ext cx="1938020" cy="486410"/>
                          </a:xfrm>
                          <a:prstGeom prst="rect">
                            <a:avLst/>
                          </a:prstGeom>
                        </pic:spPr>
                      </pic:pic>
                    </wpg:wgp>
                  </a:graphicData>
                </a:graphic>
              </wp:anchor>
            </w:drawing>
          </mc:Choice>
          <mc:Fallback>
            <w:pict>
              <v:group w14:anchorId="0093D8E9" id="Group 2" o:spid="_x0000_s1026" style="position:absolute;margin-left:-48pt;margin-top:-40.5pt;width:619pt;height:66.75pt;z-index:251661312" coordsize="78613,847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78613;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">
                  <v:imagedata r:id="rId14" o:title=""/>
                </v:shape>
                <v:shapetype id="_x0000_t202" coordsize="21600,21600" o:spt="202" path="m,l,21600r21600,l21600,xe">
                  <v:stroke joinstyle="miter"/>
                  <v:path gradientshapeok="t" o:connecttype="rect"/>
                </v:shapetype>
                <v:shape id="Text Box 2" o:spid="_x0000_s1028" type="#_x0000_t202" style="position:absolute;left:5048;top:2857;width:3886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" filled="f" stroked="f">
                  <v:textbox style="mso-fit-shape-to-text:t">
                    <w:txbxContent>
                      <w:p w14:paraId="397BDEF1" w14:textId="2C24B9A9" w:rsidR="00B541B6" w:rsidRPr="00B541B6" w:rsidRDefault="00875D52">
                        <w:pPr>
                          <w:rPr>
                            <w:b/>
                            <w:bCs/>
                            <w:color w:val="FFFFFF" w:themeColor="background1"/>
                            <w:sz w:val="36"/>
                            <w:szCs w:val="36"/>
                          </w:rPr>
                        </w:pPr>
                        <w:r>
                          <w:rPr>
                            <w:b/>
                            <w:bCs/>
                            <w:color w:val="FFFFFF" w:themeColor="background1"/>
                            <w:sz w:val="36"/>
                            <w:szCs w:val="36"/>
                          </w:rPr>
                          <w:t xml:space="preserve">Course </w:t>
                        </w:r>
                        <w:r w:rsidR="001F41D4">
                          <w:rPr>
                            <w:b/>
                            <w:bCs/>
                            <w:color w:val="FFFFFF" w:themeColor="background1"/>
                            <w:sz w:val="36"/>
                            <w:szCs w:val="36"/>
                          </w:rPr>
                          <w:t>Review</w:t>
                        </w:r>
                        <w:r w:rsidR="00984FE6">
                          <w:rPr>
                            <w:b/>
                            <w:bCs/>
                            <w:color w:val="FFFFFF" w:themeColor="background1"/>
                            <w:sz w:val="36"/>
                            <w:szCs w:val="36"/>
                          </w:rPr>
                          <w:t xml:space="preserve"> Form</w:t>
                        </w:r>
                      </w:p>
                    </w:txbxContent>
                  </v:textbox>
                </v:shape>
                <v:shape id="Picture 3" o:spid="_x0000_s1029" type="#_x0000_t75" alt="A black background with white text&#10;&#10;AI-generated content may be incorrect." style="position:absolute;left:53244;top:2000;width:19380;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">
                  <v:imagedata r:id="rId15" o:title="A black background with white text&#10;&#10;AI-generated content may be incorrect"/>
                </v:shape>
              </v:group>
            </w:pict>
          </mc:Fallback>
        </mc:AlternateContent>
      </w:r>
      <w:r w:rsidR="00F52658" w:rsidRPr="00097BF6">
        <w:rPr>
          <w:rStyle w:val="BookTitle"/>
        </w:rPr>
        <w:t xml:space="preserve"> </w:t>
      </w:r>
    </w:p>
    <w:tbl>
      <w:tblPr>
        <w:tblStyle w:val="PlainTable1"/>
        <w:tblW w:w="0" w:type="auto"/>
        <w:tblLook w:val="04A0" w:firstRow="1" w:lastRow="0" w:firstColumn="1" w:lastColumn="0" w:noHBand="0" w:noVBand="1"/>
      </w:tblPr>
      <w:tblGrid>
        <w:gridCol w:w="1525"/>
        <w:gridCol w:w="8931"/>
      </w:tblGrid>
      <w:tr w:rsidR="00CC14B9" w14:paraId="21BDB8C8" w14:textId="77777777" w:rsidTr="00CC14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2A3FB6B" w14:textId="26CB94F4" w:rsidR="00CC14B9" w:rsidRDefault="00CC14B9" w:rsidP="00875D52">
            <w:pPr>
              <w:rPr>
                <w:rFonts w:asciiTheme="majorHAnsi" w:hAnsiTheme="majorHAnsi" w:cstheme="majorHAnsi"/>
                <w:b w:val="0"/>
                <w:bCs w:val="0"/>
                <w:smallCaps/>
              </w:rPr>
            </w:pPr>
            <w:r w:rsidRPr="00041EE1">
              <w:rPr>
                <w:rFonts w:asciiTheme="majorHAnsi" w:hAnsiTheme="majorHAnsi" w:cstheme="majorHAnsi"/>
                <w:smallCaps/>
              </w:rPr>
              <w:t>Department</w:t>
            </w:r>
            <w:r w:rsidRPr="00B96B34">
              <w:rPr>
                <w:rFonts w:asciiTheme="majorHAnsi" w:hAnsiTheme="majorHAnsi" w:cstheme="majorHAnsi"/>
              </w:rPr>
              <w:t>:</w:t>
            </w:r>
          </w:p>
        </w:tc>
        <w:tc>
          <w:tcPr>
            <w:tcW w:w="8931" w:type="dxa"/>
          </w:tcPr>
          <w:p w14:paraId="67F0F396" w14:textId="77777777" w:rsidR="00CC14B9" w:rsidRDefault="00CC14B9" w:rsidP="00875D5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mallCaps/>
              </w:rPr>
            </w:pPr>
          </w:p>
        </w:tc>
      </w:tr>
      <w:tr w:rsidR="00CC14B9" w14:paraId="71E2C861" w14:textId="77777777" w:rsidTr="00CC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666A1BC" w14:textId="75796067" w:rsidR="00CC14B9" w:rsidRDefault="00CC14B9" w:rsidP="00875D52">
            <w:pPr>
              <w:rPr>
                <w:rFonts w:asciiTheme="majorHAnsi" w:hAnsiTheme="majorHAnsi" w:cstheme="majorHAnsi"/>
                <w:b w:val="0"/>
                <w:bCs w:val="0"/>
                <w:smallCaps/>
              </w:rPr>
            </w:pPr>
            <w:r w:rsidRPr="00041EE1">
              <w:rPr>
                <w:rFonts w:asciiTheme="majorHAnsi" w:hAnsiTheme="majorHAnsi" w:cstheme="majorHAnsi"/>
                <w:smallCaps/>
              </w:rPr>
              <w:t>Course</w:t>
            </w:r>
            <w:r w:rsidRPr="00B96B34">
              <w:rPr>
                <w:rFonts w:asciiTheme="majorHAnsi" w:hAnsiTheme="majorHAnsi" w:cstheme="majorHAnsi"/>
              </w:rPr>
              <w:t>:</w:t>
            </w:r>
            <w:r w:rsidRPr="00B96B34">
              <w:rPr>
                <w:rFonts w:asciiTheme="majorHAnsi" w:hAnsiTheme="majorHAnsi" w:cstheme="majorHAnsi"/>
              </w:rPr>
              <w:tab/>
            </w:r>
          </w:p>
        </w:tc>
        <w:tc>
          <w:tcPr>
            <w:tcW w:w="8931" w:type="dxa"/>
          </w:tcPr>
          <w:p w14:paraId="2A574AF1" w14:textId="77777777" w:rsidR="00CC14B9" w:rsidRDefault="00CC14B9" w:rsidP="00875D5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mallCaps/>
              </w:rPr>
            </w:pPr>
          </w:p>
        </w:tc>
      </w:tr>
      <w:tr w:rsidR="00CC14B9" w14:paraId="3A355C66" w14:textId="77777777" w:rsidTr="00CC14B9">
        <w:tc>
          <w:tcPr>
            <w:cnfStyle w:val="001000000000" w:firstRow="0" w:lastRow="0" w:firstColumn="1" w:lastColumn="0" w:oddVBand="0" w:evenVBand="0" w:oddHBand="0" w:evenHBand="0" w:firstRowFirstColumn="0" w:firstRowLastColumn="0" w:lastRowFirstColumn="0" w:lastRowLastColumn="0"/>
            <w:tcW w:w="1525" w:type="dxa"/>
          </w:tcPr>
          <w:p w14:paraId="242E205C" w14:textId="58C245B2" w:rsidR="00CC14B9" w:rsidRDefault="00CC14B9" w:rsidP="00875D52">
            <w:pPr>
              <w:rPr>
                <w:rFonts w:asciiTheme="majorHAnsi" w:hAnsiTheme="majorHAnsi" w:cstheme="majorHAnsi"/>
                <w:b w:val="0"/>
                <w:bCs w:val="0"/>
                <w:smallCaps/>
              </w:rPr>
            </w:pPr>
            <w:r w:rsidRPr="00041EE1">
              <w:rPr>
                <w:rFonts w:asciiTheme="majorHAnsi" w:hAnsiTheme="majorHAnsi" w:cstheme="majorHAnsi"/>
                <w:smallCaps/>
              </w:rPr>
              <w:t>Semester</w:t>
            </w:r>
            <w:r w:rsidRPr="00B96B34">
              <w:rPr>
                <w:rFonts w:asciiTheme="majorHAnsi" w:hAnsiTheme="majorHAnsi" w:cstheme="majorHAnsi"/>
              </w:rPr>
              <w:t>:</w:t>
            </w:r>
          </w:p>
        </w:tc>
        <w:tc>
          <w:tcPr>
            <w:tcW w:w="8931" w:type="dxa"/>
          </w:tcPr>
          <w:p w14:paraId="189C2B49" w14:textId="77777777" w:rsidR="00CC14B9" w:rsidRDefault="00CC14B9" w:rsidP="00875D5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mallCaps/>
              </w:rPr>
            </w:pPr>
          </w:p>
        </w:tc>
      </w:tr>
      <w:tr w:rsidR="00CC14B9" w14:paraId="1FC9F752" w14:textId="77777777" w:rsidTr="00CC1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C267678" w14:textId="5693BBC3" w:rsidR="00CC14B9" w:rsidRDefault="00CC14B9" w:rsidP="00875D52">
            <w:pPr>
              <w:rPr>
                <w:rFonts w:asciiTheme="majorHAnsi" w:hAnsiTheme="majorHAnsi" w:cstheme="majorHAnsi"/>
                <w:b w:val="0"/>
                <w:bCs w:val="0"/>
                <w:smallCaps/>
              </w:rPr>
            </w:pPr>
            <w:r w:rsidRPr="00041EE1">
              <w:rPr>
                <w:rFonts w:asciiTheme="majorHAnsi" w:hAnsiTheme="majorHAnsi" w:cstheme="majorHAnsi"/>
                <w:smallCaps/>
              </w:rPr>
              <w:t>Instructor</w:t>
            </w:r>
            <w:r w:rsidRPr="00B96B34">
              <w:rPr>
                <w:rFonts w:asciiTheme="majorHAnsi" w:hAnsiTheme="majorHAnsi" w:cstheme="majorHAnsi"/>
              </w:rPr>
              <w:t>:</w:t>
            </w:r>
          </w:p>
        </w:tc>
        <w:tc>
          <w:tcPr>
            <w:tcW w:w="8931" w:type="dxa"/>
          </w:tcPr>
          <w:p w14:paraId="5A9BA306" w14:textId="77777777" w:rsidR="00CC14B9" w:rsidRDefault="00CC14B9" w:rsidP="00875D5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mallCaps/>
              </w:rPr>
            </w:pPr>
          </w:p>
        </w:tc>
      </w:tr>
    </w:tbl>
    <w:p w14:paraId="0F4E375A" w14:textId="6BE6223A" w:rsidR="00875D52" w:rsidRPr="009560D6" w:rsidRDefault="00875D52" w:rsidP="00875D52">
      <w:pPr>
        <w:pStyle w:val="Heading2"/>
        <w:shd w:val="clear" w:color="auto" w:fill="501D83"/>
        <w:rPr>
          <w:rFonts w:asciiTheme="majorHAnsi" w:hAnsiTheme="majorHAnsi" w:cstheme="majorHAnsi"/>
          <w:b/>
          <w:bCs/>
          <w:smallCaps/>
          <w:color w:val="FFFFFF" w:themeColor="background1"/>
          <w:sz w:val="36"/>
          <w:szCs w:val="36"/>
        </w:rPr>
      </w:pPr>
      <w:r>
        <w:rPr>
          <w:rFonts w:asciiTheme="majorHAnsi" w:hAnsiTheme="majorHAnsi" w:cstheme="majorHAnsi"/>
          <w:b/>
          <w:bCs/>
          <w:smallCaps/>
          <w:sz w:val="36"/>
          <w:szCs w:val="36"/>
        </w:rPr>
        <w:t xml:space="preserve">   </w:t>
      </w:r>
      <w:r w:rsidR="00DA3221">
        <w:rPr>
          <w:rFonts w:asciiTheme="majorHAnsi" w:hAnsiTheme="majorHAnsi" w:cstheme="majorHAnsi"/>
          <w:b/>
          <w:bCs/>
          <w:smallCaps/>
          <w:sz w:val="36"/>
          <w:szCs w:val="36"/>
        </w:rPr>
        <w:t>Course Information</w:t>
      </w:r>
    </w:p>
    <w:p w14:paraId="33D48731" w14:textId="3615AA37" w:rsidR="00307D7D" w:rsidRPr="00875D52" w:rsidRDefault="00295CE4" w:rsidP="00875D52">
      <w:pPr>
        <w:rPr>
          <w:rFonts w:asciiTheme="majorHAnsi" w:hAnsiTheme="majorHAnsi" w:cstheme="majorBidi"/>
          <w:lang w:val="en-US"/>
        </w:rPr>
      </w:pPr>
      <w:r>
        <w:rPr>
          <w:rFonts w:asciiTheme="majorHAnsi" w:hAnsiTheme="majorHAnsi" w:cstheme="majorBidi"/>
          <w:lang w:val="en-US"/>
        </w:rPr>
        <w:t>Provide</w:t>
      </w:r>
      <w:r w:rsidR="0011491D" w:rsidRPr="0011491D">
        <w:rPr>
          <w:rFonts w:asciiTheme="majorHAnsi" w:hAnsiTheme="majorHAnsi" w:cstheme="majorBidi"/>
          <w:lang w:val="en-US"/>
        </w:rPr>
        <w:t xml:space="preserve"> the course description, objectives, and (to some extent) outcomes. Note the credit hours and any other course-related details that may be useful to the department’s </w:t>
      </w:r>
      <w:r w:rsidR="0011491D">
        <w:rPr>
          <w:rFonts w:asciiTheme="majorHAnsi" w:hAnsiTheme="majorHAnsi" w:cstheme="majorBidi"/>
          <w:lang w:val="en-US"/>
        </w:rPr>
        <w:t>C</w:t>
      </w:r>
      <w:r w:rsidR="0011491D" w:rsidRPr="0011491D">
        <w:rPr>
          <w:rFonts w:asciiTheme="majorHAnsi" w:hAnsiTheme="majorHAnsi" w:cstheme="majorBidi"/>
          <w:lang w:val="en-US"/>
        </w:rPr>
        <w:t xml:space="preserve">urriculum </w:t>
      </w:r>
      <w:r w:rsidR="0011491D">
        <w:rPr>
          <w:rFonts w:asciiTheme="majorHAnsi" w:hAnsiTheme="majorHAnsi" w:cstheme="majorBidi"/>
          <w:lang w:val="en-US"/>
        </w:rPr>
        <w:t>C</w:t>
      </w:r>
      <w:r w:rsidR="0011491D" w:rsidRPr="0011491D">
        <w:rPr>
          <w:rFonts w:asciiTheme="majorHAnsi" w:hAnsiTheme="majorHAnsi" w:cstheme="majorBidi"/>
          <w:lang w:val="en-US"/>
        </w:rPr>
        <w:t>ommittee or to future instructors.</w:t>
      </w:r>
    </w:p>
    <w:tbl>
      <w:tblPr>
        <w:tblStyle w:val="TableGrid"/>
        <w:tblW w:w="0" w:type="auto"/>
        <w:tblCellMar>
          <w:top w:w="115" w:type="dxa"/>
          <w:bottom w:w="115" w:type="dxa"/>
        </w:tblCellMar>
        <w:tblLook w:val="04A0" w:firstRow="1" w:lastRow="0" w:firstColumn="1" w:lastColumn="0" w:noHBand="0" w:noVBand="1"/>
      </w:tblPr>
      <w:tblGrid>
        <w:gridCol w:w="10456"/>
      </w:tblGrid>
      <w:tr w:rsidR="00307D7D" w14:paraId="448C22C4" w14:textId="77777777" w:rsidTr="00C638F3">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B534507" w14:textId="77777777" w:rsidR="00307D7D" w:rsidRDefault="00307D7D" w:rsidP="00C638F3">
            <w:pPr>
              <w:pStyle w:val="NoSpacing"/>
              <w:rPr>
                <w:rFonts w:asciiTheme="majorHAnsi" w:hAnsiTheme="majorHAnsi" w:cstheme="majorBidi"/>
                <w:lang w:val="en-US"/>
              </w:rPr>
            </w:pPr>
            <w:r>
              <w:rPr>
                <w:rFonts w:asciiTheme="majorHAnsi" w:hAnsiTheme="majorHAnsi" w:cstheme="majorBidi"/>
                <w:lang w:val="en-US"/>
              </w:rPr>
              <w:t xml:space="preserve"> </w:t>
            </w:r>
          </w:p>
        </w:tc>
      </w:tr>
    </w:tbl>
    <w:p w14:paraId="7635D91F" w14:textId="13607E67" w:rsidR="00B541B6" w:rsidRPr="009560D6" w:rsidRDefault="005127A1" w:rsidP="00D12EC4">
      <w:pPr>
        <w:pStyle w:val="Heading2"/>
        <w:shd w:val="clear" w:color="auto" w:fill="501D83"/>
        <w:rPr>
          <w:rFonts w:asciiTheme="majorHAnsi" w:hAnsiTheme="majorHAnsi" w:cstheme="majorHAnsi"/>
          <w:b/>
          <w:bCs/>
          <w:smallCaps/>
          <w:color w:val="FFFFFF" w:themeColor="background1"/>
          <w:sz w:val="36"/>
          <w:szCs w:val="36"/>
        </w:rPr>
      </w:pPr>
      <w:r w:rsidRPr="00373470">
        <w:rPr>
          <w:rFonts w:ascii="Aptos" w:hAnsi="Aptos"/>
          <w:b/>
          <w:bCs/>
        </w:rPr>
        <w:t xml:space="preserve">  </w:t>
      </w:r>
      <w:r w:rsidR="00B538F6">
        <w:rPr>
          <w:rFonts w:ascii="Aptos" w:hAnsi="Aptos"/>
          <w:b/>
          <w:bCs/>
        </w:rPr>
        <w:t xml:space="preserve"> </w:t>
      </w:r>
      <w:r w:rsidR="00DA3221">
        <w:rPr>
          <w:rFonts w:asciiTheme="majorHAnsi" w:hAnsiTheme="majorHAnsi" w:cstheme="majorHAnsi"/>
          <w:b/>
          <w:bCs/>
          <w:smallCaps/>
          <w:sz w:val="36"/>
          <w:szCs w:val="36"/>
        </w:rPr>
        <w:t>Student Learning</w:t>
      </w:r>
    </w:p>
    <w:p w14:paraId="23C6CB5F" w14:textId="31990495" w:rsidR="00841383" w:rsidRPr="00692DAE" w:rsidRDefault="00875D52" w:rsidP="00692DAE">
      <w:pPr>
        <w:rPr>
          <w:rFonts w:asciiTheme="majorHAnsi" w:hAnsiTheme="majorHAnsi" w:cstheme="majorHAnsi"/>
          <w:b/>
          <w:bCs/>
          <w:sz w:val="4"/>
          <w:szCs w:val="4"/>
          <w:lang w:val="en-US"/>
        </w:rPr>
      </w:pPr>
      <w:r w:rsidRPr="00692DAE">
        <w:rPr>
          <w:rFonts w:asciiTheme="majorHAnsi" w:hAnsiTheme="majorHAnsi" w:cstheme="majorHAnsi"/>
          <w:lang w:val="en-US"/>
        </w:rPr>
        <w:t>Discuss</w:t>
      </w:r>
      <w:r w:rsidR="00692DAE" w:rsidRPr="00692DAE">
        <w:rPr>
          <w:rFonts w:asciiTheme="majorHAnsi" w:hAnsiTheme="majorHAnsi" w:cstheme="majorHAnsi"/>
          <w:lang w:val="en-US"/>
        </w:rPr>
        <w:t xml:space="preserve"> </w:t>
      </w:r>
      <w:r w:rsidR="00150CDA" w:rsidRPr="00150CDA">
        <w:rPr>
          <w:rFonts w:asciiTheme="majorHAnsi" w:hAnsiTheme="majorHAnsi" w:cstheme="majorHAnsi"/>
          <w:lang w:val="en-US"/>
        </w:rPr>
        <w:t xml:space="preserve">students’ initial preparation for the course, the challenges they faced, and any required “leveling,” whether anticipated or not (e.g., the effectiveness of prerequisites). Describe their progress over the term and provide an overall evaluation of achievement, noting whether they demonstrated sufficient mastery to advance to the next level. </w:t>
      </w:r>
      <w:r w:rsidR="00373DA5">
        <w:rPr>
          <w:rFonts w:asciiTheme="majorHAnsi" w:hAnsiTheme="majorHAnsi" w:cstheme="majorHAnsi"/>
          <w:lang w:val="en-US"/>
        </w:rPr>
        <w:t>C</w:t>
      </w:r>
      <w:r w:rsidR="00150CDA" w:rsidRPr="00150CDA">
        <w:rPr>
          <w:rFonts w:asciiTheme="majorHAnsi" w:hAnsiTheme="majorHAnsi" w:cstheme="majorHAnsi"/>
          <w:lang w:val="en-US"/>
        </w:rPr>
        <w:t xml:space="preserve">omment on enrollment trends, the distribution of final grades, </w:t>
      </w:r>
      <w:r w:rsidR="009A325C">
        <w:rPr>
          <w:rFonts w:asciiTheme="majorHAnsi" w:hAnsiTheme="majorHAnsi" w:cstheme="majorHAnsi"/>
          <w:lang w:val="en-US"/>
        </w:rPr>
        <w:t xml:space="preserve">referrals to </w:t>
      </w:r>
      <w:r w:rsidR="00F41A32">
        <w:rPr>
          <w:rFonts w:asciiTheme="majorHAnsi" w:hAnsiTheme="majorHAnsi" w:cstheme="majorHAnsi"/>
          <w:lang w:val="en-US"/>
        </w:rPr>
        <w:t xml:space="preserve">student success coaches, </w:t>
      </w:r>
      <w:r w:rsidR="00150CDA" w:rsidRPr="00150CDA">
        <w:rPr>
          <w:rFonts w:asciiTheme="majorHAnsi" w:hAnsiTheme="majorHAnsi" w:cstheme="majorHAnsi"/>
          <w:lang w:val="en-US"/>
        </w:rPr>
        <w:t xml:space="preserve">and other </w:t>
      </w:r>
      <w:r w:rsidR="00150CDA">
        <w:rPr>
          <w:rFonts w:asciiTheme="majorHAnsi" w:hAnsiTheme="majorHAnsi" w:cstheme="majorHAnsi"/>
          <w:lang w:val="en-US"/>
        </w:rPr>
        <w:t xml:space="preserve">notable </w:t>
      </w:r>
      <w:r w:rsidR="00150CDA" w:rsidRPr="00150CDA">
        <w:rPr>
          <w:rFonts w:asciiTheme="majorHAnsi" w:hAnsiTheme="majorHAnsi" w:cstheme="majorHAnsi"/>
          <w:lang w:val="en-US"/>
        </w:rPr>
        <w:t>observations regarding student progression.</w:t>
      </w:r>
    </w:p>
    <w:tbl>
      <w:tblPr>
        <w:tblStyle w:val="TableGrid"/>
        <w:tblW w:w="0" w:type="auto"/>
        <w:tblCellMar>
          <w:top w:w="115" w:type="dxa"/>
          <w:bottom w:w="115" w:type="dxa"/>
        </w:tblCellMar>
        <w:tblLook w:val="04A0" w:firstRow="1" w:lastRow="0" w:firstColumn="1" w:lastColumn="0" w:noHBand="0" w:noVBand="1"/>
      </w:tblPr>
      <w:tblGrid>
        <w:gridCol w:w="10456"/>
      </w:tblGrid>
      <w:tr w:rsidR="002C2FB7" w14:paraId="28254F20" w14:textId="77777777" w:rsidTr="00F74187">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616EA3F" w14:textId="2014A202" w:rsidR="002C2FB7" w:rsidRDefault="002C2FB7" w:rsidP="00DD57E0">
            <w:pPr>
              <w:pStyle w:val="NoSpacing"/>
              <w:rPr>
                <w:rFonts w:asciiTheme="majorHAnsi" w:hAnsiTheme="majorHAnsi" w:cstheme="majorBidi"/>
                <w:lang w:val="en-US"/>
              </w:rPr>
            </w:pPr>
            <w:r>
              <w:rPr>
                <w:rFonts w:asciiTheme="majorHAnsi" w:hAnsiTheme="majorHAnsi" w:cstheme="majorBidi"/>
                <w:lang w:val="en-US"/>
              </w:rPr>
              <w:t xml:space="preserve"> </w:t>
            </w:r>
          </w:p>
        </w:tc>
      </w:tr>
    </w:tbl>
    <w:p w14:paraId="66D3C253" w14:textId="535EFBA7" w:rsidR="00DF2E45" w:rsidRPr="00DF2E45" w:rsidRDefault="007A220B" w:rsidP="00DF2E45">
      <w:pPr>
        <w:pStyle w:val="Heading2"/>
        <w:shd w:val="clear" w:color="auto" w:fill="501D83"/>
        <w:rPr>
          <w:rFonts w:asciiTheme="majorHAnsi" w:hAnsiTheme="majorHAnsi" w:cstheme="majorHAnsi"/>
          <w:b/>
          <w:bCs/>
          <w:smallCaps/>
          <w:sz w:val="36"/>
          <w:szCs w:val="36"/>
        </w:rPr>
      </w:pPr>
      <w:r>
        <w:rPr>
          <w:rFonts w:asciiTheme="majorHAnsi" w:hAnsiTheme="majorHAnsi" w:cstheme="majorHAnsi"/>
          <w:b/>
          <w:bCs/>
          <w:smallCaps/>
          <w:sz w:val="36"/>
          <w:szCs w:val="36"/>
        </w:rPr>
        <w:t xml:space="preserve"> </w:t>
      </w:r>
      <w:r w:rsidR="00B538F6">
        <w:rPr>
          <w:rFonts w:asciiTheme="majorHAnsi" w:hAnsiTheme="majorHAnsi" w:cstheme="majorHAnsi"/>
          <w:b/>
          <w:bCs/>
          <w:smallCaps/>
          <w:sz w:val="36"/>
          <w:szCs w:val="36"/>
        </w:rPr>
        <w:t xml:space="preserve"> </w:t>
      </w:r>
      <w:r w:rsidR="00DA3221">
        <w:rPr>
          <w:rFonts w:asciiTheme="majorHAnsi" w:hAnsiTheme="majorHAnsi" w:cstheme="majorHAnsi"/>
          <w:b/>
          <w:bCs/>
          <w:smallCaps/>
          <w:sz w:val="36"/>
          <w:szCs w:val="36"/>
        </w:rPr>
        <w:t>Teaching Methods &amp; Engagement</w:t>
      </w:r>
      <w:r w:rsidR="00DF2E45" w:rsidRPr="00DB43C5">
        <w:rPr>
          <w:rFonts w:asciiTheme="majorHAnsi" w:hAnsiTheme="majorHAnsi" w:cstheme="majorHAnsi"/>
          <w:b/>
          <w:bCs/>
          <w:smallCaps/>
          <w:sz w:val="36"/>
          <w:szCs w:val="36"/>
        </w:rPr>
        <w:tab/>
      </w:r>
      <w:r w:rsidR="00DF2E45" w:rsidRPr="00DB43C5">
        <w:rPr>
          <w:rFonts w:asciiTheme="majorHAnsi" w:hAnsiTheme="majorHAnsi" w:cstheme="majorHAnsi"/>
          <w:b/>
          <w:bCs/>
          <w:smallCaps/>
          <w:sz w:val="36"/>
          <w:szCs w:val="36"/>
        </w:rPr>
        <w:tab/>
      </w:r>
      <w:r w:rsidR="00DF2E45" w:rsidRPr="00DB43C5">
        <w:rPr>
          <w:rFonts w:asciiTheme="majorHAnsi" w:hAnsiTheme="majorHAnsi" w:cstheme="majorHAnsi"/>
          <w:b/>
          <w:bCs/>
          <w:smallCaps/>
          <w:sz w:val="36"/>
          <w:szCs w:val="36"/>
        </w:rPr>
        <w:tab/>
      </w:r>
      <w:r w:rsidR="00DF2E45" w:rsidRPr="00DB43C5">
        <w:rPr>
          <w:rFonts w:asciiTheme="majorHAnsi" w:hAnsiTheme="majorHAnsi" w:cstheme="majorHAnsi"/>
          <w:b/>
          <w:bCs/>
          <w:smallCaps/>
          <w:sz w:val="36"/>
          <w:szCs w:val="36"/>
        </w:rPr>
        <w:tab/>
      </w:r>
    </w:p>
    <w:p w14:paraId="307970AA" w14:textId="3D1570AB" w:rsidR="00B2584E" w:rsidRPr="00E17765" w:rsidRDefault="00997A90" w:rsidP="00E17765">
      <w:pPr>
        <w:rPr>
          <w:rFonts w:asciiTheme="majorHAnsi" w:hAnsiTheme="majorHAnsi" w:cstheme="majorHAnsi"/>
          <w:b/>
          <w:bCs/>
          <w:sz w:val="4"/>
          <w:szCs w:val="4"/>
          <w:lang w:val="en-US"/>
        </w:rPr>
      </w:pPr>
      <w:r w:rsidRPr="00997A90">
        <w:rPr>
          <w:rFonts w:asciiTheme="majorHAnsi" w:hAnsiTheme="majorHAnsi" w:cstheme="majorHAnsi"/>
        </w:rPr>
        <w:t xml:space="preserve">Analyze the instructional materials utilized in the course in conjunction with the teaching methodologies employed. Offer an objective evaluation of the approaches adopted including </w:t>
      </w:r>
      <w:r w:rsidR="00067D21">
        <w:rPr>
          <w:rFonts w:asciiTheme="majorHAnsi" w:hAnsiTheme="majorHAnsi" w:cstheme="majorHAnsi"/>
        </w:rPr>
        <w:t>activities</w:t>
      </w:r>
      <w:r w:rsidRPr="00997A90">
        <w:rPr>
          <w:rFonts w:asciiTheme="majorHAnsi" w:hAnsiTheme="majorHAnsi" w:cstheme="majorHAnsi"/>
        </w:rPr>
        <w:t xml:space="preserve">, technology integration, and teaching methods. Provide the rationale behind these choices, the extent to which they promoted student engagement, and their overall effectiveness in </w:t>
      </w:r>
      <w:r w:rsidR="00A33121">
        <w:rPr>
          <w:rFonts w:asciiTheme="majorHAnsi" w:hAnsiTheme="majorHAnsi" w:cstheme="majorHAnsi"/>
        </w:rPr>
        <w:t>achieving</w:t>
      </w:r>
      <w:r w:rsidRPr="00997A90">
        <w:rPr>
          <w:rFonts w:asciiTheme="majorHAnsi" w:hAnsiTheme="majorHAnsi" w:cstheme="majorHAnsi"/>
        </w:rPr>
        <w:t xml:space="preserve"> student learning outcomes.</w:t>
      </w:r>
    </w:p>
    <w:tbl>
      <w:tblPr>
        <w:tblStyle w:val="TableGrid"/>
        <w:tblW w:w="0" w:type="auto"/>
        <w:tblCellMar>
          <w:top w:w="115" w:type="dxa"/>
          <w:bottom w:w="115" w:type="dxa"/>
        </w:tblCellMar>
        <w:tblLook w:val="04A0" w:firstRow="1" w:lastRow="0" w:firstColumn="1" w:lastColumn="0" w:noHBand="0" w:noVBand="1"/>
      </w:tblPr>
      <w:tblGrid>
        <w:gridCol w:w="10456"/>
      </w:tblGrid>
      <w:tr w:rsidR="00B2584E" w14:paraId="6B7FA363" w14:textId="77777777" w:rsidTr="00C638F3">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DE3E973" w14:textId="77777777" w:rsidR="00B2584E" w:rsidRDefault="00B2584E" w:rsidP="00C638F3">
            <w:pPr>
              <w:pStyle w:val="NoSpacing"/>
              <w:rPr>
                <w:rFonts w:asciiTheme="majorHAnsi" w:hAnsiTheme="majorHAnsi" w:cstheme="majorBidi"/>
                <w:lang w:val="en-US"/>
              </w:rPr>
            </w:pPr>
          </w:p>
        </w:tc>
      </w:tr>
    </w:tbl>
    <w:p w14:paraId="70B769E9" w14:textId="079166ED" w:rsidR="00875D52" w:rsidRPr="009560D6" w:rsidRDefault="00875D52" w:rsidP="00875D52">
      <w:pPr>
        <w:pStyle w:val="Heading2"/>
        <w:shd w:val="clear" w:color="auto" w:fill="501D83"/>
        <w:rPr>
          <w:rFonts w:asciiTheme="majorHAnsi" w:hAnsiTheme="majorHAnsi" w:cstheme="majorHAnsi"/>
          <w:b/>
          <w:bCs/>
          <w:smallCaps/>
          <w:color w:val="FFFFFF" w:themeColor="background1"/>
          <w:sz w:val="36"/>
          <w:szCs w:val="36"/>
        </w:rPr>
      </w:pPr>
      <w:r>
        <w:rPr>
          <w:rFonts w:asciiTheme="majorHAnsi" w:hAnsiTheme="majorHAnsi" w:cstheme="majorHAnsi"/>
          <w:b/>
          <w:bCs/>
          <w:smallCaps/>
          <w:sz w:val="36"/>
          <w:szCs w:val="36"/>
        </w:rPr>
        <w:t xml:space="preserve">   </w:t>
      </w:r>
      <w:r w:rsidR="00DA3221">
        <w:rPr>
          <w:rFonts w:asciiTheme="majorHAnsi" w:hAnsiTheme="majorHAnsi" w:cstheme="majorHAnsi"/>
          <w:b/>
          <w:bCs/>
          <w:smallCaps/>
          <w:sz w:val="36"/>
          <w:szCs w:val="36"/>
        </w:rPr>
        <w:t>Environment &amp; Other Impacts</w:t>
      </w:r>
    </w:p>
    <w:p w14:paraId="60C106A9" w14:textId="741CD10B" w:rsidR="0095307E" w:rsidRPr="0019125C" w:rsidRDefault="00875D52" w:rsidP="0019125C">
      <w:pPr>
        <w:rPr>
          <w:rFonts w:asciiTheme="majorHAnsi" w:hAnsiTheme="majorHAnsi" w:cstheme="majorHAnsi"/>
          <w:b/>
          <w:bCs/>
          <w:sz w:val="4"/>
          <w:szCs w:val="4"/>
          <w:lang w:val="en-US"/>
        </w:rPr>
      </w:pPr>
      <w:r w:rsidRPr="0019125C">
        <w:rPr>
          <w:rFonts w:asciiTheme="majorHAnsi" w:hAnsiTheme="majorHAnsi" w:cstheme="majorHAnsi"/>
          <w:lang w:val="en-US"/>
        </w:rPr>
        <w:t>Discuss</w:t>
      </w:r>
      <w:r w:rsidR="0019125C" w:rsidRPr="0019125C">
        <w:rPr>
          <w:rFonts w:asciiTheme="majorHAnsi" w:hAnsiTheme="majorHAnsi" w:cstheme="majorHAnsi"/>
          <w:lang w:val="en-US"/>
        </w:rPr>
        <w:t xml:space="preserve"> the overall class environment and dynamics. Address any external influences on course delivery and the student learning experience. Examples might include scheduling, recent curriculum changes, </w:t>
      </w:r>
      <w:r w:rsidR="008A0CD7">
        <w:rPr>
          <w:rFonts w:asciiTheme="majorHAnsi" w:hAnsiTheme="majorHAnsi" w:cstheme="majorHAnsi"/>
          <w:lang w:val="en-US"/>
        </w:rPr>
        <w:t xml:space="preserve">University initiatives, </w:t>
      </w:r>
      <w:r w:rsidR="0019125C" w:rsidRPr="0019125C">
        <w:rPr>
          <w:rFonts w:asciiTheme="majorHAnsi" w:hAnsiTheme="majorHAnsi" w:cstheme="majorHAnsi"/>
          <w:lang w:val="en-US"/>
        </w:rPr>
        <w:t>campus-wide or co-curricular activities integrated into the course, the involvement of student teaching assistants</w:t>
      </w:r>
      <w:r w:rsidR="004E26E6">
        <w:rPr>
          <w:rFonts w:asciiTheme="majorHAnsi" w:hAnsiTheme="majorHAnsi" w:cstheme="majorHAnsi"/>
          <w:lang w:val="en-US"/>
        </w:rPr>
        <w:t>/graders</w:t>
      </w:r>
      <w:r w:rsidR="0019125C" w:rsidRPr="0019125C">
        <w:rPr>
          <w:rFonts w:asciiTheme="majorHAnsi" w:hAnsiTheme="majorHAnsi" w:cstheme="majorHAnsi"/>
          <w:lang w:val="en-US"/>
        </w:rPr>
        <w:t>,</w:t>
      </w:r>
      <w:r w:rsidR="008A0CD7">
        <w:rPr>
          <w:rFonts w:asciiTheme="majorHAnsi" w:hAnsiTheme="majorHAnsi" w:cstheme="majorHAnsi"/>
          <w:lang w:val="en-US"/>
        </w:rPr>
        <w:t xml:space="preserve"> </w:t>
      </w:r>
      <w:r w:rsidR="004E26E6">
        <w:rPr>
          <w:rFonts w:asciiTheme="majorHAnsi" w:hAnsiTheme="majorHAnsi" w:cstheme="majorHAnsi"/>
          <w:lang w:val="en-US"/>
        </w:rPr>
        <w:t>or</w:t>
      </w:r>
      <w:r w:rsidR="0019125C" w:rsidRPr="0019125C">
        <w:rPr>
          <w:rFonts w:asciiTheme="majorHAnsi" w:hAnsiTheme="majorHAnsi" w:cstheme="majorHAnsi"/>
          <w:lang w:val="en-US"/>
        </w:rPr>
        <w:t xml:space="preserve"> other relevant considerations</w:t>
      </w:r>
      <w:r w:rsidR="0095307E" w:rsidRPr="0019125C">
        <w:rPr>
          <w:rFonts w:asciiTheme="majorHAnsi" w:hAnsiTheme="majorHAnsi" w:cstheme="majorHAnsi"/>
          <w:lang w:val="en-US"/>
        </w:rPr>
        <w:t>.</w:t>
      </w:r>
    </w:p>
    <w:p w14:paraId="47671684" w14:textId="6829657F" w:rsidR="00875D52" w:rsidRPr="00841383" w:rsidRDefault="00875D52" w:rsidP="00875D52">
      <w:pPr>
        <w:pStyle w:val="NoSpacing"/>
        <w:rPr>
          <w:rFonts w:asciiTheme="majorHAnsi" w:hAnsiTheme="majorHAnsi" w:cstheme="majorBidi"/>
          <w:b/>
          <w:bCs/>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875D52" w14:paraId="62D50385" w14:textId="77777777" w:rsidTr="001B1E35">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8D79DFE" w14:textId="77777777" w:rsidR="00875D52" w:rsidRDefault="00875D52" w:rsidP="001B1E35">
            <w:pPr>
              <w:pStyle w:val="NoSpacing"/>
              <w:rPr>
                <w:rFonts w:asciiTheme="majorHAnsi" w:hAnsiTheme="majorHAnsi" w:cstheme="majorBidi"/>
                <w:lang w:val="en-US"/>
              </w:rPr>
            </w:pPr>
            <w:r>
              <w:rPr>
                <w:rFonts w:asciiTheme="majorHAnsi" w:hAnsiTheme="majorHAnsi" w:cstheme="majorBidi"/>
                <w:lang w:val="en-US"/>
              </w:rPr>
              <w:t xml:space="preserve"> </w:t>
            </w:r>
          </w:p>
        </w:tc>
      </w:tr>
    </w:tbl>
    <w:p w14:paraId="31743F93" w14:textId="461FFE26" w:rsidR="00875D52" w:rsidRPr="009560D6" w:rsidRDefault="00875D52" w:rsidP="00875D52">
      <w:pPr>
        <w:pStyle w:val="Heading2"/>
        <w:shd w:val="clear" w:color="auto" w:fill="501D83"/>
        <w:rPr>
          <w:rFonts w:asciiTheme="majorHAnsi" w:hAnsiTheme="majorHAnsi" w:cstheme="majorHAnsi"/>
          <w:b/>
          <w:bCs/>
          <w:smallCaps/>
          <w:color w:val="FFFFFF" w:themeColor="background1"/>
          <w:sz w:val="36"/>
          <w:szCs w:val="36"/>
        </w:rPr>
      </w:pPr>
      <w:r>
        <w:rPr>
          <w:rFonts w:asciiTheme="majorHAnsi" w:hAnsiTheme="majorHAnsi" w:cstheme="majorHAnsi"/>
          <w:b/>
          <w:bCs/>
          <w:smallCaps/>
          <w:sz w:val="36"/>
          <w:szCs w:val="36"/>
        </w:rPr>
        <w:t xml:space="preserve">   </w:t>
      </w:r>
      <w:r w:rsidR="00DA3221">
        <w:rPr>
          <w:rFonts w:asciiTheme="majorHAnsi" w:hAnsiTheme="majorHAnsi" w:cstheme="majorHAnsi"/>
          <w:b/>
          <w:bCs/>
          <w:smallCaps/>
          <w:sz w:val="36"/>
          <w:szCs w:val="36"/>
        </w:rPr>
        <w:t>Student Feedback</w:t>
      </w:r>
    </w:p>
    <w:p w14:paraId="53B7B242" w14:textId="5635FFA7" w:rsidR="00875D52" w:rsidRPr="00CD3FE5" w:rsidRDefault="00CD3FE5" w:rsidP="00CD3FE5">
      <w:pPr>
        <w:rPr>
          <w:rFonts w:asciiTheme="majorHAnsi" w:hAnsiTheme="majorHAnsi" w:cstheme="majorHAnsi"/>
          <w:b/>
          <w:bCs/>
          <w:sz w:val="4"/>
          <w:szCs w:val="4"/>
          <w:lang w:val="en-US"/>
        </w:rPr>
      </w:pPr>
      <w:r w:rsidRPr="00CD3FE5">
        <w:rPr>
          <w:rFonts w:asciiTheme="majorHAnsi" w:hAnsiTheme="majorHAnsi" w:cstheme="majorHAnsi"/>
          <w:lang w:val="en-US"/>
        </w:rPr>
        <w:t xml:space="preserve">Summarize </w:t>
      </w:r>
      <w:r w:rsidR="00B06167">
        <w:rPr>
          <w:rFonts w:asciiTheme="majorHAnsi" w:hAnsiTheme="majorHAnsi" w:cstheme="majorHAnsi"/>
          <w:lang w:val="en-US"/>
        </w:rPr>
        <w:t xml:space="preserve">any </w:t>
      </w:r>
      <w:r w:rsidRPr="00CD3FE5">
        <w:rPr>
          <w:rFonts w:asciiTheme="majorHAnsi" w:hAnsiTheme="majorHAnsi" w:cstheme="majorHAnsi"/>
          <w:lang w:val="en-US"/>
        </w:rPr>
        <w:t>feedback gathered through the student evaluation system. Highlight key insights or themes that emerge</w:t>
      </w:r>
      <w:r w:rsidR="00F331E0">
        <w:rPr>
          <w:rFonts w:asciiTheme="majorHAnsi" w:hAnsiTheme="majorHAnsi" w:cstheme="majorHAnsi"/>
          <w:lang w:val="en-US"/>
        </w:rPr>
        <w:t>d</w:t>
      </w:r>
      <w:r w:rsidRPr="00CD3FE5">
        <w:rPr>
          <w:rFonts w:asciiTheme="majorHAnsi" w:hAnsiTheme="majorHAnsi" w:cstheme="majorHAnsi"/>
          <w:lang w:val="en-US"/>
        </w:rPr>
        <w:t xml:space="preserve"> from this feedback, as well as observations from informal conversations with students during the semester.</w:t>
      </w:r>
    </w:p>
    <w:tbl>
      <w:tblPr>
        <w:tblStyle w:val="TableGrid"/>
        <w:tblW w:w="0" w:type="auto"/>
        <w:tblCellMar>
          <w:top w:w="115" w:type="dxa"/>
          <w:bottom w:w="115" w:type="dxa"/>
        </w:tblCellMar>
        <w:tblLook w:val="04A0" w:firstRow="1" w:lastRow="0" w:firstColumn="1" w:lastColumn="0" w:noHBand="0" w:noVBand="1"/>
      </w:tblPr>
      <w:tblGrid>
        <w:gridCol w:w="10456"/>
      </w:tblGrid>
      <w:tr w:rsidR="00875D52" w14:paraId="7B3E21CB" w14:textId="77777777" w:rsidTr="001B1E35">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93E6F3C" w14:textId="77777777" w:rsidR="00875D52" w:rsidRDefault="00875D52" w:rsidP="001B1E35">
            <w:pPr>
              <w:pStyle w:val="NoSpacing"/>
              <w:rPr>
                <w:rFonts w:asciiTheme="majorHAnsi" w:hAnsiTheme="majorHAnsi" w:cstheme="majorBidi"/>
                <w:lang w:val="en-US"/>
              </w:rPr>
            </w:pPr>
            <w:r>
              <w:rPr>
                <w:rFonts w:asciiTheme="majorHAnsi" w:hAnsiTheme="majorHAnsi" w:cstheme="majorBidi"/>
                <w:lang w:val="en-US"/>
              </w:rPr>
              <w:t xml:space="preserve"> </w:t>
            </w:r>
          </w:p>
        </w:tc>
      </w:tr>
    </w:tbl>
    <w:p w14:paraId="32DDBC24" w14:textId="1C8160A6" w:rsidR="00F525F4" w:rsidRPr="009560D6" w:rsidRDefault="00F525F4" w:rsidP="00F525F4">
      <w:pPr>
        <w:pStyle w:val="Heading2"/>
        <w:shd w:val="clear" w:color="auto" w:fill="501D83"/>
        <w:rPr>
          <w:rFonts w:asciiTheme="majorHAnsi" w:hAnsiTheme="majorHAnsi" w:cstheme="majorHAnsi"/>
          <w:b/>
          <w:bCs/>
          <w:smallCaps/>
          <w:color w:val="FFFFFF" w:themeColor="background1"/>
          <w:sz w:val="36"/>
          <w:szCs w:val="36"/>
        </w:rPr>
      </w:pPr>
      <w:r>
        <w:rPr>
          <w:rFonts w:asciiTheme="majorHAnsi" w:hAnsiTheme="majorHAnsi" w:cstheme="majorHAnsi"/>
          <w:b/>
          <w:bCs/>
          <w:smallCaps/>
          <w:sz w:val="36"/>
          <w:szCs w:val="36"/>
        </w:rPr>
        <w:lastRenderedPageBreak/>
        <w:t xml:space="preserve">   </w:t>
      </w:r>
      <w:r w:rsidR="00DA3221">
        <w:rPr>
          <w:rFonts w:asciiTheme="majorHAnsi" w:hAnsiTheme="majorHAnsi" w:cstheme="majorHAnsi"/>
          <w:b/>
          <w:bCs/>
          <w:smallCaps/>
          <w:sz w:val="36"/>
          <w:szCs w:val="36"/>
        </w:rPr>
        <w:t>Equipment &amp; Resources</w:t>
      </w:r>
    </w:p>
    <w:p w14:paraId="7F877AA7" w14:textId="183F2E41" w:rsidR="00F525F4" w:rsidRPr="001938E9" w:rsidRDefault="00E17765" w:rsidP="001938E9">
      <w:pPr>
        <w:rPr>
          <w:rFonts w:asciiTheme="majorHAnsi" w:hAnsiTheme="majorHAnsi" w:cstheme="majorHAnsi"/>
          <w:b/>
          <w:bCs/>
          <w:sz w:val="4"/>
          <w:szCs w:val="4"/>
          <w:lang w:val="en-US"/>
        </w:rPr>
      </w:pPr>
      <w:r w:rsidRPr="001938E9">
        <w:rPr>
          <w:rFonts w:asciiTheme="majorHAnsi" w:hAnsiTheme="majorHAnsi" w:cstheme="majorHAnsi"/>
          <w:lang w:val="en-US"/>
        </w:rPr>
        <w:t>Discuss</w:t>
      </w:r>
      <w:r w:rsidR="001938E9" w:rsidRPr="001938E9">
        <w:rPr>
          <w:rFonts w:asciiTheme="majorHAnsi" w:hAnsiTheme="majorHAnsi" w:cstheme="majorHAnsi"/>
          <w:lang w:val="en-US"/>
        </w:rPr>
        <w:t xml:space="preserve"> the equipment</w:t>
      </w:r>
      <w:r w:rsidR="006B66D2">
        <w:rPr>
          <w:rFonts w:asciiTheme="majorHAnsi" w:hAnsiTheme="majorHAnsi" w:cstheme="majorHAnsi"/>
          <w:lang w:val="en-US"/>
        </w:rPr>
        <w:t xml:space="preserve">, technology, or </w:t>
      </w:r>
      <w:r w:rsidR="001938E9" w:rsidRPr="001938E9">
        <w:rPr>
          <w:rFonts w:asciiTheme="majorHAnsi" w:hAnsiTheme="majorHAnsi" w:cstheme="majorHAnsi"/>
          <w:lang w:val="en-US"/>
        </w:rPr>
        <w:t>learning resources that were used or needed in the course. Comment on classroom space, seating arrangements, and any other factors that had a significant impact on instruction or the student learning experience.</w:t>
      </w:r>
    </w:p>
    <w:tbl>
      <w:tblPr>
        <w:tblStyle w:val="TableGrid"/>
        <w:tblW w:w="0" w:type="auto"/>
        <w:tblCellMar>
          <w:top w:w="115" w:type="dxa"/>
          <w:bottom w:w="115" w:type="dxa"/>
        </w:tblCellMar>
        <w:tblLook w:val="04A0" w:firstRow="1" w:lastRow="0" w:firstColumn="1" w:lastColumn="0" w:noHBand="0" w:noVBand="1"/>
      </w:tblPr>
      <w:tblGrid>
        <w:gridCol w:w="10456"/>
      </w:tblGrid>
      <w:tr w:rsidR="00F525F4" w14:paraId="4B755C30" w14:textId="77777777" w:rsidTr="00FD61AB">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B79671C" w14:textId="77777777" w:rsidR="00F525F4" w:rsidRDefault="00F525F4" w:rsidP="00FD61AB">
            <w:pPr>
              <w:pStyle w:val="NoSpacing"/>
              <w:rPr>
                <w:rFonts w:asciiTheme="majorHAnsi" w:hAnsiTheme="majorHAnsi" w:cstheme="majorBidi"/>
                <w:lang w:val="en-US"/>
              </w:rPr>
            </w:pPr>
            <w:r>
              <w:rPr>
                <w:rFonts w:asciiTheme="majorHAnsi" w:hAnsiTheme="majorHAnsi" w:cstheme="majorBidi"/>
                <w:lang w:val="en-US"/>
              </w:rPr>
              <w:t xml:space="preserve"> </w:t>
            </w:r>
          </w:p>
        </w:tc>
      </w:tr>
    </w:tbl>
    <w:p w14:paraId="4407DCFE" w14:textId="7A03E08C" w:rsidR="00B34C5B" w:rsidRPr="009560D6" w:rsidRDefault="00B34C5B" w:rsidP="00B34C5B">
      <w:pPr>
        <w:pStyle w:val="Heading2"/>
        <w:shd w:val="clear" w:color="auto" w:fill="501D83"/>
        <w:rPr>
          <w:rFonts w:asciiTheme="majorHAnsi" w:hAnsiTheme="majorHAnsi" w:cstheme="majorHAnsi"/>
          <w:b/>
          <w:bCs/>
          <w:smallCaps/>
          <w:color w:val="FFFFFF" w:themeColor="background1"/>
          <w:sz w:val="36"/>
          <w:szCs w:val="36"/>
        </w:rPr>
      </w:pPr>
      <w:r>
        <w:rPr>
          <w:rFonts w:asciiTheme="majorHAnsi" w:hAnsiTheme="majorHAnsi" w:cstheme="majorHAnsi"/>
          <w:b/>
          <w:bCs/>
          <w:smallCaps/>
          <w:sz w:val="36"/>
          <w:szCs w:val="36"/>
        </w:rPr>
        <w:t xml:space="preserve">   R</w:t>
      </w:r>
      <w:r w:rsidR="00DA3221">
        <w:rPr>
          <w:rFonts w:asciiTheme="majorHAnsi" w:hAnsiTheme="majorHAnsi" w:cstheme="majorHAnsi"/>
          <w:b/>
          <w:bCs/>
          <w:smallCaps/>
          <w:sz w:val="36"/>
          <w:szCs w:val="36"/>
        </w:rPr>
        <w:t>eflection</w:t>
      </w:r>
    </w:p>
    <w:p w14:paraId="60AC906A" w14:textId="6D4244FB" w:rsidR="00B34C5B" w:rsidRPr="003214DF" w:rsidRDefault="003214DF" w:rsidP="003214DF">
      <w:pPr>
        <w:rPr>
          <w:rFonts w:asciiTheme="majorHAnsi" w:hAnsiTheme="majorHAnsi" w:cstheme="majorHAnsi"/>
          <w:b/>
          <w:bCs/>
          <w:sz w:val="4"/>
          <w:szCs w:val="4"/>
          <w:lang w:val="en-US"/>
        </w:rPr>
      </w:pPr>
      <w:r w:rsidRPr="003214DF">
        <w:rPr>
          <w:rFonts w:asciiTheme="majorHAnsi" w:hAnsiTheme="majorHAnsi" w:cstheme="majorHAnsi"/>
          <w:lang w:val="en-US"/>
        </w:rPr>
        <w:t>Identify potential changes that could enhance the course when it is next offered. Consider adjustments to the syllabus, sequencing of content, teaching strategies, course activities, instructional resources, or assessment methods and tools. Outline any additional resources that could further strengthen the course and improve the student learning experience.</w:t>
      </w:r>
    </w:p>
    <w:tbl>
      <w:tblPr>
        <w:tblStyle w:val="TableGrid"/>
        <w:tblW w:w="0" w:type="auto"/>
        <w:tblCellMar>
          <w:top w:w="115" w:type="dxa"/>
          <w:bottom w:w="115" w:type="dxa"/>
        </w:tblCellMar>
        <w:tblLook w:val="04A0" w:firstRow="1" w:lastRow="0" w:firstColumn="1" w:lastColumn="0" w:noHBand="0" w:noVBand="1"/>
      </w:tblPr>
      <w:tblGrid>
        <w:gridCol w:w="10456"/>
      </w:tblGrid>
      <w:tr w:rsidR="00B34C5B" w14:paraId="5BF7A53D" w14:textId="77777777" w:rsidTr="00FD61AB">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7DB1D15" w14:textId="77777777" w:rsidR="00B34C5B" w:rsidRDefault="00B34C5B" w:rsidP="00FD61AB">
            <w:pPr>
              <w:pStyle w:val="NoSpacing"/>
              <w:rPr>
                <w:rFonts w:asciiTheme="majorHAnsi" w:hAnsiTheme="majorHAnsi" w:cstheme="majorBidi"/>
                <w:lang w:val="en-US"/>
              </w:rPr>
            </w:pPr>
            <w:r>
              <w:rPr>
                <w:rFonts w:asciiTheme="majorHAnsi" w:hAnsiTheme="majorHAnsi" w:cstheme="majorBidi"/>
                <w:lang w:val="en-US"/>
              </w:rPr>
              <w:t xml:space="preserve"> </w:t>
            </w:r>
          </w:p>
        </w:tc>
      </w:tr>
    </w:tbl>
    <w:p w14:paraId="468B039B" w14:textId="77777777" w:rsidR="00B34C5B" w:rsidRDefault="00B34C5B" w:rsidP="00B34C5B">
      <w:pPr>
        <w:pStyle w:val="NoSpacing"/>
        <w:rPr>
          <w:shd w:val="clear" w:color="auto" w:fill="7030A0"/>
        </w:rPr>
      </w:pPr>
    </w:p>
    <w:p w14:paraId="254067E0" w14:textId="77777777" w:rsidR="00F525F4" w:rsidRDefault="00F525F4" w:rsidP="00B2584E">
      <w:pPr>
        <w:pStyle w:val="NoSpacing"/>
        <w:rPr>
          <w:shd w:val="clear" w:color="auto" w:fill="7030A0"/>
        </w:rPr>
      </w:pPr>
    </w:p>
    <w:p w14:paraId="6DEC011E" w14:textId="11F3CACC" w:rsidR="00C20C17" w:rsidRDefault="00C20C17" w:rsidP="00C20C17">
      <w:pPr>
        <w:tabs>
          <w:tab w:val="left" w:pos="7470"/>
        </w:tabs>
      </w:pPr>
      <w:r>
        <w:tab/>
      </w:r>
    </w:p>
    <w:p w14:paraId="47F27E79" w14:textId="77777777" w:rsidR="008A0DE4" w:rsidRPr="008A0DE4" w:rsidRDefault="008A0DE4" w:rsidP="008A0DE4"/>
    <w:p w14:paraId="13283728" w14:textId="77777777" w:rsidR="008A0DE4" w:rsidRPr="008A0DE4" w:rsidRDefault="008A0DE4" w:rsidP="008A0DE4"/>
    <w:p w14:paraId="7EBC3181" w14:textId="77777777" w:rsidR="008A0DE4" w:rsidRPr="008A0DE4" w:rsidRDefault="008A0DE4" w:rsidP="008A0DE4"/>
    <w:p w14:paraId="408FF833" w14:textId="77777777" w:rsidR="008A0DE4" w:rsidRPr="008A0DE4" w:rsidRDefault="008A0DE4" w:rsidP="008A0DE4"/>
    <w:p w14:paraId="7FF4FF39" w14:textId="77777777" w:rsidR="008A0DE4" w:rsidRPr="008A0DE4" w:rsidRDefault="008A0DE4" w:rsidP="008A0DE4"/>
    <w:p w14:paraId="3A4F75B9" w14:textId="77777777" w:rsidR="008A0DE4" w:rsidRPr="008A0DE4" w:rsidRDefault="008A0DE4" w:rsidP="008A0DE4"/>
    <w:p w14:paraId="3B8A2039" w14:textId="77777777" w:rsidR="008A0DE4" w:rsidRPr="008A0DE4" w:rsidRDefault="008A0DE4" w:rsidP="008A0DE4"/>
    <w:p w14:paraId="34DB62AD" w14:textId="77777777" w:rsidR="008A0DE4" w:rsidRPr="008A0DE4" w:rsidRDefault="008A0DE4" w:rsidP="008A0DE4"/>
    <w:p w14:paraId="4B7AFCCE" w14:textId="77777777" w:rsidR="008A0DE4" w:rsidRPr="008A0DE4" w:rsidRDefault="008A0DE4" w:rsidP="008A0DE4"/>
    <w:p w14:paraId="0A30FB51" w14:textId="77777777" w:rsidR="008A0DE4" w:rsidRPr="008A0DE4" w:rsidRDefault="008A0DE4" w:rsidP="008A0DE4"/>
    <w:p w14:paraId="136C6D32" w14:textId="77777777" w:rsidR="008A0DE4" w:rsidRPr="008A0DE4" w:rsidRDefault="008A0DE4" w:rsidP="008A0DE4"/>
    <w:p w14:paraId="0FA3CF88" w14:textId="77777777" w:rsidR="008A0DE4" w:rsidRPr="008A0DE4" w:rsidRDefault="008A0DE4" w:rsidP="008A0DE4"/>
    <w:p w14:paraId="06D243D4" w14:textId="77777777" w:rsidR="008A0DE4" w:rsidRPr="008A0DE4" w:rsidRDefault="008A0DE4" w:rsidP="008A0DE4"/>
    <w:p w14:paraId="2A9044D2" w14:textId="77777777" w:rsidR="008A0DE4" w:rsidRPr="008A0DE4" w:rsidRDefault="008A0DE4" w:rsidP="008A0DE4"/>
    <w:p w14:paraId="38272DC8" w14:textId="77777777" w:rsidR="008A0DE4" w:rsidRPr="008A0DE4" w:rsidRDefault="008A0DE4" w:rsidP="008A0DE4"/>
    <w:p w14:paraId="697C8853" w14:textId="77777777" w:rsidR="008A0DE4" w:rsidRPr="008A0DE4" w:rsidRDefault="008A0DE4" w:rsidP="008A0DE4"/>
    <w:p w14:paraId="7474B4BF" w14:textId="77777777" w:rsidR="008A0DE4" w:rsidRPr="008A0DE4" w:rsidRDefault="008A0DE4" w:rsidP="008A0DE4"/>
    <w:p w14:paraId="095C20E2" w14:textId="77777777" w:rsidR="008A0DE4" w:rsidRPr="008A0DE4" w:rsidRDefault="008A0DE4" w:rsidP="008A0DE4"/>
    <w:p w14:paraId="24714AF2" w14:textId="77777777" w:rsidR="008A0DE4" w:rsidRPr="008A0DE4" w:rsidRDefault="008A0DE4" w:rsidP="008A0DE4"/>
    <w:p w14:paraId="3818F802" w14:textId="77777777" w:rsidR="008A0DE4" w:rsidRPr="008A0DE4" w:rsidRDefault="008A0DE4" w:rsidP="008A0DE4"/>
    <w:p w14:paraId="646E3BC9" w14:textId="77777777" w:rsidR="008A0DE4" w:rsidRPr="008A0DE4" w:rsidRDefault="008A0DE4" w:rsidP="008A0DE4"/>
    <w:p w14:paraId="207ADDA2" w14:textId="77777777" w:rsidR="008A0DE4" w:rsidRPr="008A0DE4" w:rsidRDefault="008A0DE4" w:rsidP="008A0DE4"/>
    <w:p w14:paraId="0F3328F2" w14:textId="77777777" w:rsidR="008A0DE4" w:rsidRPr="008A0DE4" w:rsidRDefault="008A0DE4" w:rsidP="008A0DE4"/>
    <w:p w14:paraId="4F330F1E" w14:textId="77777777" w:rsidR="008A0DE4" w:rsidRPr="008A0DE4" w:rsidRDefault="008A0DE4" w:rsidP="008A0DE4"/>
    <w:p w14:paraId="14C9EDAE" w14:textId="77777777" w:rsidR="008A0DE4" w:rsidRPr="008A0DE4" w:rsidRDefault="008A0DE4" w:rsidP="008A0DE4"/>
    <w:p w14:paraId="76838DCF" w14:textId="77777777" w:rsidR="008A0DE4" w:rsidRPr="008A0DE4" w:rsidRDefault="008A0DE4" w:rsidP="008A0DE4"/>
    <w:p w14:paraId="60DC16F1" w14:textId="77777777" w:rsidR="008A0DE4" w:rsidRPr="008A0DE4" w:rsidRDefault="008A0DE4" w:rsidP="008A0DE4"/>
    <w:p w14:paraId="35301CC4" w14:textId="77777777" w:rsidR="008A0DE4" w:rsidRPr="008A0DE4" w:rsidRDefault="008A0DE4" w:rsidP="008A0DE4"/>
    <w:p w14:paraId="68673303" w14:textId="77777777" w:rsidR="008A0DE4" w:rsidRPr="008A0DE4" w:rsidRDefault="008A0DE4" w:rsidP="008A0DE4"/>
    <w:p w14:paraId="2253BC99" w14:textId="77777777" w:rsidR="008A0DE4" w:rsidRPr="008A0DE4" w:rsidRDefault="008A0DE4" w:rsidP="008A0DE4"/>
    <w:p w14:paraId="4A4EABAC" w14:textId="77777777" w:rsidR="008A0DE4" w:rsidRPr="008A0DE4" w:rsidRDefault="008A0DE4" w:rsidP="008A0DE4"/>
    <w:p w14:paraId="367CDDED" w14:textId="77777777" w:rsidR="008A0DE4" w:rsidRDefault="008A0DE4" w:rsidP="008A0DE4"/>
    <w:p w14:paraId="0108964A" w14:textId="417A4BF5" w:rsidR="008A0DE4" w:rsidRPr="008A0DE4" w:rsidRDefault="008A0DE4" w:rsidP="008A0DE4">
      <w:pPr>
        <w:tabs>
          <w:tab w:val="left" w:pos="8723"/>
        </w:tabs>
      </w:pPr>
      <w:r>
        <w:tab/>
      </w:r>
    </w:p>
    <w:sectPr w:rsidR="008A0DE4" w:rsidRPr="008A0DE4" w:rsidSect="006C7833">
      <w:footerReference w:type="default" r:id="rId16"/>
      <w:pgSz w:w="11906" w:h="16838"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DD7F" w14:textId="77777777" w:rsidR="008F32C2" w:rsidRDefault="008F32C2" w:rsidP="00B541B6">
      <w:pPr>
        <w:spacing w:line="240" w:lineRule="auto"/>
      </w:pPr>
      <w:r>
        <w:separator/>
      </w:r>
    </w:p>
  </w:endnote>
  <w:endnote w:type="continuationSeparator" w:id="0">
    <w:p w14:paraId="796A6B65" w14:textId="77777777" w:rsidR="008F32C2" w:rsidRDefault="008F32C2" w:rsidP="00B541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52507C7-3B13-4941-9190-970A56692322}"/>
    <w:embedBold r:id="rId2" w:fontKey="{4A5D7CC3-120C-4343-9A41-58EE003F6D33}"/>
  </w:font>
  <w:font w:name="Calibri">
    <w:panose1 w:val="020F0502020204030204"/>
    <w:charset w:val="00"/>
    <w:family w:val="swiss"/>
    <w:pitch w:val="variable"/>
    <w:sig w:usb0="E4002EFF" w:usb1="C200247B" w:usb2="00000009" w:usb3="00000000" w:csb0="000001FF" w:csb1="00000000"/>
    <w:embedRegular r:id="rId3" w:fontKey="{9DD1DF07-48AD-4004-814C-0BD735822113}"/>
    <w:embedBold r:id="rId4" w:fontKey="{6DD8B0E3-890B-4056-B99F-060F3B73C807}"/>
  </w:font>
  <w:font w:name="Cambria">
    <w:panose1 w:val="02040503050406030204"/>
    <w:charset w:val="00"/>
    <w:family w:val="roman"/>
    <w:pitch w:val="variable"/>
    <w:sig w:usb0="E00006FF" w:usb1="420024FF" w:usb2="02000000" w:usb3="00000000" w:csb0="0000019F" w:csb1="00000000"/>
    <w:embedRegular r:id="rId5" w:fontKey="{5CB7B924-87FF-4E03-A37F-96F337844A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9E98" w14:textId="65AD3F3A" w:rsidR="00B538F6" w:rsidRPr="008A0DE4" w:rsidRDefault="00B538F6" w:rsidP="00B538F6">
    <w:pPr>
      <w:pStyle w:val="Footer"/>
      <w:jc w:val="right"/>
      <w:rPr>
        <w:rFonts w:asciiTheme="majorHAnsi" w:hAnsiTheme="majorHAnsi" w:cstheme="majorHAnsi"/>
        <w:sz w:val="18"/>
        <w:szCs w:val="18"/>
      </w:rPr>
    </w:pPr>
    <w:r w:rsidRPr="008A0DE4">
      <w:rPr>
        <w:rFonts w:asciiTheme="majorHAnsi" w:hAnsiTheme="majorHAnsi" w:cstheme="majorHAnsi"/>
        <w:sz w:val="18"/>
        <w:szCs w:val="18"/>
      </w:rPr>
      <w:t xml:space="preserve">Florida Polytechnic University    |    </w:t>
    </w:r>
    <w:r w:rsidR="00C20C17" w:rsidRPr="008A0DE4">
      <w:rPr>
        <w:rFonts w:asciiTheme="majorHAnsi" w:hAnsiTheme="majorHAnsi" w:cstheme="majorHAnsi"/>
        <w:sz w:val="18"/>
        <w:szCs w:val="18"/>
      </w:rPr>
      <w:t>Course Review Form</w:t>
    </w:r>
    <w:r w:rsidRPr="008A0DE4">
      <w:rPr>
        <w:rFonts w:asciiTheme="majorHAnsi" w:hAnsiTheme="majorHAnsi" w:cstheme="majorHAnsi"/>
        <w:sz w:val="18"/>
        <w:szCs w:val="18"/>
      </w:rPr>
      <w:t xml:space="preserve">    |    </w:t>
    </w:r>
    <w:sdt>
      <w:sdtPr>
        <w:rPr>
          <w:rFonts w:asciiTheme="majorHAnsi" w:hAnsiTheme="majorHAnsi" w:cstheme="majorHAnsi"/>
          <w:sz w:val="18"/>
          <w:szCs w:val="18"/>
        </w:rPr>
        <w:id w:val="1960840125"/>
        <w:docPartObj>
          <w:docPartGallery w:val="Page Numbers (Bottom of Page)"/>
          <w:docPartUnique/>
        </w:docPartObj>
      </w:sdtPr>
      <w:sdtEndPr>
        <w:rPr>
          <w:noProof/>
        </w:rPr>
      </w:sdtEndPr>
      <w:sdtContent>
        <w:r w:rsidRPr="008A0DE4">
          <w:rPr>
            <w:rFonts w:asciiTheme="majorHAnsi" w:hAnsiTheme="majorHAnsi" w:cstheme="majorHAnsi"/>
            <w:sz w:val="18"/>
            <w:szCs w:val="18"/>
          </w:rPr>
          <w:t xml:space="preserve">Page  </w:t>
        </w:r>
        <w:r w:rsidRPr="008A0DE4">
          <w:rPr>
            <w:rFonts w:asciiTheme="majorHAnsi" w:hAnsiTheme="majorHAnsi" w:cstheme="majorHAnsi"/>
            <w:sz w:val="18"/>
            <w:szCs w:val="18"/>
          </w:rPr>
          <w:fldChar w:fldCharType="begin"/>
        </w:r>
        <w:r w:rsidRPr="008A0DE4">
          <w:rPr>
            <w:rFonts w:asciiTheme="majorHAnsi" w:hAnsiTheme="majorHAnsi" w:cstheme="majorHAnsi"/>
            <w:sz w:val="18"/>
            <w:szCs w:val="18"/>
          </w:rPr>
          <w:instrText xml:space="preserve"> PAGE   \* MERGEFORMAT </w:instrText>
        </w:r>
        <w:r w:rsidRPr="008A0DE4">
          <w:rPr>
            <w:rFonts w:asciiTheme="majorHAnsi" w:hAnsiTheme="majorHAnsi" w:cstheme="majorHAnsi"/>
            <w:sz w:val="18"/>
            <w:szCs w:val="18"/>
          </w:rPr>
          <w:fldChar w:fldCharType="separate"/>
        </w:r>
        <w:r w:rsidRPr="008A0DE4">
          <w:rPr>
            <w:rFonts w:asciiTheme="majorHAnsi" w:hAnsiTheme="majorHAnsi" w:cstheme="majorHAnsi"/>
            <w:sz w:val="18"/>
            <w:szCs w:val="18"/>
          </w:rPr>
          <w:t>1</w:t>
        </w:r>
        <w:r w:rsidRPr="008A0DE4">
          <w:rPr>
            <w:rFonts w:asciiTheme="majorHAnsi" w:hAnsiTheme="majorHAnsi" w:cstheme="majorHAnsi"/>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D1756" w14:textId="77777777" w:rsidR="008F32C2" w:rsidRDefault="008F32C2" w:rsidP="00B541B6">
      <w:pPr>
        <w:spacing w:line="240" w:lineRule="auto"/>
      </w:pPr>
      <w:r>
        <w:separator/>
      </w:r>
    </w:p>
  </w:footnote>
  <w:footnote w:type="continuationSeparator" w:id="0">
    <w:p w14:paraId="1F837782" w14:textId="77777777" w:rsidR="008F32C2" w:rsidRDefault="008F32C2" w:rsidP="00B541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43C0"/>
    <w:multiLevelType w:val="hybridMultilevel"/>
    <w:tmpl w:val="C3F66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721A2"/>
    <w:multiLevelType w:val="multilevel"/>
    <w:tmpl w:val="E49CF93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1B61468"/>
    <w:multiLevelType w:val="hybridMultilevel"/>
    <w:tmpl w:val="EE04D6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532E16"/>
    <w:multiLevelType w:val="hybridMultilevel"/>
    <w:tmpl w:val="77D8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841DA"/>
    <w:multiLevelType w:val="multilevel"/>
    <w:tmpl w:val="F314FEF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4122676"/>
    <w:multiLevelType w:val="hybridMultilevel"/>
    <w:tmpl w:val="7230125A"/>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582EE8"/>
    <w:multiLevelType w:val="hybridMultilevel"/>
    <w:tmpl w:val="4F7A5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924CCF"/>
    <w:multiLevelType w:val="multilevel"/>
    <w:tmpl w:val="D83E74C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E08310C"/>
    <w:multiLevelType w:val="multilevel"/>
    <w:tmpl w:val="BD5CF8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318D27D3"/>
    <w:multiLevelType w:val="multilevel"/>
    <w:tmpl w:val="2D3A952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31B10CEA"/>
    <w:multiLevelType w:val="multilevel"/>
    <w:tmpl w:val="334444D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4B8211F8"/>
    <w:multiLevelType w:val="hybridMultilevel"/>
    <w:tmpl w:val="2546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53443"/>
    <w:multiLevelType w:val="hybridMultilevel"/>
    <w:tmpl w:val="4ACC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333F0B"/>
    <w:multiLevelType w:val="hybridMultilevel"/>
    <w:tmpl w:val="AD401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F1207F"/>
    <w:multiLevelType w:val="hybridMultilevel"/>
    <w:tmpl w:val="D17E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602F8C"/>
    <w:multiLevelType w:val="hybridMultilevel"/>
    <w:tmpl w:val="3F24C8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EE4CFD"/>
    <w:multiLevelType w:val="multilevel"/>
    <w:tmpl w:val="B986DF2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7" w15:restartNumberingAfterBreak="0">
    <w:nsid w:val="56D0264B"/>
    <w:multiLevelType w:val="hybridMultilevel"/>
    <w:tmpl w:val="6C5A3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363E78"/>
    <w:multiLevelType w:val="hybridMultilevel"/>
    <w:tmpl w:val="28DAB3A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CD9470A"/>
    <w:multiLevelType w:val="hybridMultilevel"/>
    <w:tmpl w:val="6C00AAB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F756885"/>
    <w:multiLevelType w:val="multilevel"/>
    <w:tmpl w:val="22928C5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1" w15:restartNumberingAfterBreak="0">
    <w:nsid w:val="69744F53"/>
    <w:multiLevelType w:val="multilevel"/>
    <w:tmpl w:val="ACD2809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2" w15:restartNumberingAfterBreak="0">
    <w:nsid w:val="6D285EDA"/>
    <w:multiLevelType w:val="hybridMultilevel"/>
    <w:tmpl w:val="B82C1688"/>
    <w:lvl w:ilvl="0" w:tplc="DBB4358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AC1A03"/>
    <w:multiLevelType w:val="hybridMultilevel"/>
    <w:tmpl w:val="4E883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C36345"/>
    <w:multiLevelType w:val="hybridMultilevel"/>
    <w:tmpl w:val="B1C09D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1704CB"/>
    <w:multiLevelType w:val="hybridMultilevel"/>
    <w:tmpl w:val="81D64EE6"/>
    <w:lvl w:ilvl="0" w:tplc="5B22C3F8">
      <w:numFmt w:val="bullet"/>
      <w:lvlText w:val="-"/>
      <w:lvlJc w:val="left"/>
      <w:pPr>
        <w:ind w:left="720" w:hanging="360"/>
      </w:pPr>
      <w:rPr>
        <w:rFonts w:ascii="Aptos" w:eastAsia="Arial"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1741EF"/>
    <w:multiLevelType w:val="hybridMultilevel"/>
    <w:tmpl w:val="C310D1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BBF2AC0"/>
    <w:multiLevelType w:val="hybridMultilevel"/>
    <w:tmpl w:val="99EC8FB4"/>
    <w:lvl w:ilvl="0" w:tplc="FF96AECE">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8953074">
    <w:abstractNumId w:val="20"/>
  </w:num>
  <w:num w:numId="2" w16cid:durableId="1513764642">
    <w:abstractNumId w:val="4"/>
  </w:num>
  <w:num w:numId="3" w16cid:durableId="1941446848">
    <w:abstractNumId w:val="7"/>
  </w:num>
  <w:num w:numId="4" w16cid:durableId="165944268">
    <w:abstractNumId w:val="8"/>
  </w:num>
  <w:num w:numId="5" w16cid:durableId="610941425">
    <w:abstractNumId w:val="9"/>
  </w:num>
  <w:num w:numId="6" w16cid:durableId="1715345913">
    <w:abstractNumId w:val="16"/>
  </w:num>
  <w:num w:numId="7" w16cid:durableId="2033453730">
    <w:abstractNumId w:val="10"/>
  </w:num>
  <w:num w:numId="8" w16cid:durableId="1392925630">
    <w:abstractNumId w:val="21"/>
  </w:num>
  <w:num w:numId="9" w16cid:durableId="1299845487">
    <w:abstractNumId w:val="1"/>
  </w:num>
  <w:num w:numId="10" w16cid:durableId="351612579">
    <w:abstractNumId w:val="14"/>
  </w:num>
  <w:num w:numId="11" w16cid:durableId="1660033855">
    <w:abstractNumId w:val="22"/>
  </w:num>
  <w:num w:numId="12" w16cid:durableId="1078332819">
    <w:abstractNumId w:val="26"/>
  </w:num>
  <w:num w:numId="13" w16cid:durableId="1423988711">
    <w:abstractNumId w:val="3"/>
  </w:num>
  <w:num w:numId="14" w16cid:durableId="1506628294">
    <w:abstractNumId w:val="25"/>
  </w:num>
  <w:num w:numId="15" w16cid:durableId="97063472">
    <w:abstractNumId w:val="2"/>
  </w:num>
  <w:num w:numId="16" w16cid:durableId="1957175943">
    <w:abstractNumId w:val="11"/>
  </w:num>
  <w:num w:numId="17" w16cid:durableId="357463744">
    <w:abstractNumId w:val="23"/>
  </w:num>
  <w:num w:numId="18" w16cid:durableId="116805119">
    <w:abstractNumId w:val="27"/>
  </w:num>
  <w:num w:numId="19" w16cid:durableId="544408391">
    <w:abstractNumId w:val="24"/>
  </w:num>
  <w:num w:numId="20" w16cid:durableId="1759522261">
    <w:abstractNumId w:val="0"/>
  </w:num>
  <w:num w:numId="21" w16cid:durableId="1994679995">
    <w:abstractNumId w:val="13"/>
  </w:num>
  <w:num w:numId="22" w16cid:durableId="1872838067">
    <w:abstractNumId w:val="12"/>
  </w:num>
  <w:num w:numId="23" w16cid:durableId="1294944604">
    <w:abstractNumId w:val="18"/>
  </w:num>
  <w:num w:numId="24" w16cid:durableId="1279263101">
    <w:abstractNumId w:val="15"/>
  </w:num>
  <w:num w:numId="25" w16cid:durableId="428427363">
    <w:abstractNumId w:val="19"/>
  </w:num>
  <w:num w:numId="26" w16cid:durableId="468325441">
    <w:abstractNumId w:val="6"/>
  </w:num>
  <w:num w:numId="27" w16cid:durableId="1171263450">
    <w:abstractNumId w:val="17"/>
  </w:num>
  <w:num w:numId="28" w16cid:durableId="658001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DDE"/>
    <w:rsid w:val="00003C51"/>
    <w:rsid w:val="00006FA2"/>
    <w:rsid w:val="00010F3D"/>
    <w:rsid w:val="00012962"/>
    <w:rsid w:val="00023CF8"/>
    <w:rsid w:val="00025D24"/>
    <w:rsid w:val="00030C84"/>
    <w:rsid w:val="00031DDE"/>
    <w:rsid w:val="000328CC"/>
    <w:rsid w:val="00034294"/>
    <w:rsid w:val="000365C3"/>
    <w:rsid w:val="00037084"/>
    <w:rsid w:val="00041A3A"/>
    <w:rsid w:val="00041EE1"/>
    <w:rsid w:val="00042EAB"/>
    <w:rsid w:val="00057096"/>
    <w:rsid w:val="0006656B"/>
    <w:rsid w:val="000670A8"/>
    <w:rsid w:val="00067D21"/>
    <w:rsid w:val="00070B4F"/>
    <w:rsid w:val="00072E13"/>
    <w:rsid w:val="00073A01"/>
    <w:rsid w:val="00076F4C"/>
    <w:rsid w:val="000771D8"/>
    <w:rsid w:val="000906FB"/>
    <w:rsid w:val="00093857"/>
    <w:rsid w:val="00097BF6"/>
    <w:rsid w:val="000A24B7"/>
    <w:rsid w:val="000B03C4"/>
    <w:rsid w:val="000B081E"/>
    <w:rsid w:val="000C0BDE"/>
    <w:rsid w:val="000C4CB1"/>
    <w:rsid w:val="000D0E38"/>
    <w:rsid w:val="000D5325"/>
    <w:rsid w:val="000D630A"/>
    <w:rsid w:val="000E1982"/>
    <w:rsid w:val="000E3D7A"/>
    <w:rsid w:val="000E533C"/>
    <w:rsid w:val="000F24AF"/>
    <w:rsid w:val="000F73F6"/>
    <w:rsid w:val="00102D54"/>
    <w:rsid w:val="00105A11"/>
    <w:rsid w:val="0011491D"/>
    <w:rsid w:val="00115566"/>
    <w:rsid w:val="00121034"/>
    <w:rsid w:val="00121963"/>
    <w:rsid w:val="0012480B"/>
    <w:rsid w:val="001262D0"/>
    <w:rsid w:val="001331CD"/>
    <w:rsid w:val="00141647"/>
    <w:rsid w:val="00141D75"/>
    <w:rsid w:val="001446F1"/>
    <w:rsid w:val="00147813"/>
    <w:rsid w:val="00150CDA"/>
    <w:rsid w:val="001520EE"/>
    <w:rsid w:val="00152C3C"/>
    <w:rsid w:val="00154707"/>
    <w:rsid w:val="00155F98"/>
    <w:rsid w:val="00157C7F"/>
    <w:rsid w:val="00165CD9"/>
    <w:rsid w:val="00167331"/>
    <w:rsid w:val="00170CFD"/>
    <w:rsid w:val="00170EF7"/>
    <w:rsid w:val="00171527"/>
    <w:rsid w:val="00172BBB"/>
    <w:rsid w:val="00174ACA"/>
    <w:rsid w:val="0018168D"/>
    <w:rsid w:val="00183C02"/>
    <w:rsid w:val="00185503"/>
    <w:rsid w:val="0019125C"/>
    <w:rsid w:val="00192FE6"/>
    <w:rsid w:val="001938E9"/>
    <w:rsid w:val="001A16C6"/>
    <w:rsid w:val="001B12B2"/>
    <w:rsid w:val="001B335B"/>
    <w:rsid w:val="001B5851"/>
    <w:rsid w:val="001B6429"/>
    <w:rsid w:val="001C5C68"/>
    <w:rsid w:val="001C76BB"/>
    <w:rsid w:val="001D738E"/>
    <w:rsid w:val="001E39DA"/>
    <w:rsid w:val="001F41D4"/>
    <w:rsid w:val="00201697"/>
    <w:rsid w:val="00212806"/>
    <w:rsid w:val="00214E20"/>
    <w:rsid w:val="0022133D"/>
    <w:rsid w:val="00221914"/>
    <w:rsid w:val="002419C3"/>
    <w:rsid w:val="00251D08"/>
    <w:rsid w:val="002561D4"/>
    <w:rsid w:val="0026283E"/>
    <w:rsid w:val="002633FA"/>
    <w:rsid w:val="00265344"/>
    <w:rsid w:val="00266575"/>
    <w:rsid w:val="00270C07"/>
    <w:rsid w:val="00272777"/>
    <w:rsid w:val="002774A5"/>
    <w:rsid w:val="00281680"/>
    <w:rsid w:val="002849E0"/>
    <w:rsid w:val="00285170"/>
    <w:rsid w:val="00285CB5"/>
    <w:rsid w:val="00295CE4"/>
    <w:rsid w:val="0029702D"/>
    <w:rsid w:val="002A3230"/>
    <w:rsid w:val="002A4D16"/>
    <w:rsid w:val="002B0926"/>
    <w:rsid w:val="002C22A9"/>
    <w:rsid w:val="002C2FB7"/>
    <w:rsid w:val="002C4765"/>
    <w:rsid w:val="002C554B"/>
    <w:rsid w:val="002C6676"/>
    <w:rsid w:val="002D076A"/>
    <w:rsid w:val="002D1D35"/>
    <w:rsid w:val="002D24B2"/>
    <w:rsid w:val="002D28BD"/>
    <w:rsid w:val="002E04D7"/>
    <w:rsid w:val="002E36B4"/>
    <w:rsid w:val="002E38F8"/>
    <w:rsid w:val="002E7FCB"/>
    <w:rsid w:val="002F04E5"/>
    <w:rsid w:val="002F7F4A"/>
    <w:rsid w:val="00307D7D"/>
    <w:rsid w:val="003102FD"/>
    <w:rsid w:val="0031601B"/>
    <w:rsid w:val="00316F20"/>
    <w:rsid w:val="0031787F"/>
    <w:rsid w:val="003214DF"/>
    <w:rsid w:val="00321BB4"/>
    <w:rsid w:val="0032309B"/>
    <w:rsid w:val="003234B1"/>
    <w:rsid w:val="0032363E"/>
    <w:rsid w:val="00331FD9"/>
    <w:rsid w:val="00332DC7"/>
    <w:rsid w:val="00337531"/>
    <w:rsid w:val="0034057E"/>
    <w:rsid w:val="003447AA"/>
    <w:rsid w:val="00345855"/>
    <w:rsid w:val="00351B89"/>
    <w:rsid w:val="003535BE"/>
    <w:rsid w:val="00353FAE"/>
    <w:rsid w:val="00357728"/>
    <w:rsid w:val="00360420"/>
    <w:rsid w:val="00366F53"/>
    <w:rsid w:val="00373470"/>
    <w:rsid w:val="00373DA5"/>
    <w:rsid w:val="003743E3"/>
    <w:rsid w:val="00376447"/>
    <w:rsid w:val="003767B4"/>
    <w:rsid w:val="0038179D"/>
    <w:rsid w:val="003848A6"/>
    <w:rsid w:val="00385D5C"/>
    <w:rsid w:val="0039168C"/>
    <w:rsid w:val="00396A87"/>
    <w:rsid w:val="003A05FE"/>
    <w:rsid w:val="003A183B"/>
    <w:rsid w:val="003A2723"/>
    <w:rsid w:val="003B0522"/>
    <w:rsid w:val="003B0891"/>
    <w:rsid w:val="003B1DF7"/>
    <w:rsid w:val="003B4AD5"/>
    <w:rsid w:val="003C3154"/>
    <w:rsid w:val="003D1295"/>
    <w:rsid w:val="003D20F5"/>
    <w:rsid w:val="003E084E"/>
    <w:rsid w:val="003E6872"/>
    <w:rsid w:val="003E7958"/>
    <w:rsid w:val="003F0945"/>
    <w:rsid w:val="003F4A89"/>
    <w:rsid w:val="004046E3"/>
    <w:rsid w:val="004056F9"/>
    <w:rsid w:val="00411A34"/>
    <w:rsid w:val="00411F47"/>
    <w:rsid w:val="0043230E"/>
    <w:rsid w:val="004325B7"/>
    <w:rsid w:val="00432C65"/>
    <w:rsid w:val="004355BD"/>
    <w:rsid w:val="004376C5"/>
    <w:rsid w:val="00444D46"/>
    <w:rsid w:val="00445590"/>
    <w:rsid w:val="00447051"/>
    <w:rsid w:val="00455614"/>
    <w:rsid w:val="00466AA3"/>
    <w:rsid w:val="004676B1"/>
    <w:rsid w:val="004713C8"/>
    <w:rsid w:val="00475C60"/>
    <w:rsid w:val="00481025"/>
    <w:rsid w:val="00484A6C"/>
    <w:rsid w:val="004866CF"/>
    <w:rsid w:val="004929A8"/>
    <w:rsid w:val="0049330F"/>
    <w:rsid w:val="004A0923"/>
    <w:rsid w:val="004A5F20"/>
    <w:rsid w:val="004B568A"/>
    <w:rsid w:val="004C13C9"/>
    <w:rsid w:val="004D5AB6"/>
    <w:rsid w:val="004D73C5"/>
    <w:rsid w:val="004E26E6"/>
    <w:rsid w:val="004E2AC9"/>
    <w:rsid w:val="004E67C0"/>
    <w:rsid w:val="004E79B8"/>
    <w:rsid w:val="004F0E78"/>
    <w:rsid w:val="004F1005"/>
    <w:rsid w:val="004F62FE"/>
    <w:rsid w:val="004F6533"/>
    <w:rsid w:val="004F70E7"/>
    <w:rsid w:val="004F7E54"/>
    <w:rsid w:val="00504A8D"/>
    <w:rsid w:val="005127A1"/>
    <w:rsid w:val="00515173"/>
    <w:rsid w:val="005237E5"/>
    <w:rsid w:val="00524E86"/>
    <w:rsid w:val="0053192F"/>
    <w:rsid w:val="00551328"/>
    <w:rsid w:val="005635EE"/>
    <w:rsid w:val="00577CCA"/>
    <w:rsid w:val="0058187A"/>
    <w:rsid w:val="00586268"/>
    <w:rsid w:val="0059095F"/>
    <w:rsid w:val="005919D3"/>
    <w:rsid w:val="00592DEB"/>
    <w:rsid w:val="00597454"/>
    <w:rsid w:val="005A09D1"/>
    <w:rsid w:val="005A0AEA"/>
    <w:rsid w:val="005A164F"/>
    <w:rsid w:val="005A18C7"/>
    <w:rsid w:val="005A3BA0"/>
    <w:rsid w:val="005B100A"/>
    <w:rsid w:val="005B78C4"/>
    <w:rsid w:val="005C4449"/>
    <w:rsid w:val="005D06F7"/>
    <w:rsid w:val="005D4950"/>
    <w:rsid w:val="005D5A47"/>
    <w:rsid w:val="005E4F19"/>
    <w:rsid w:val="005F0185"/>
    <w:rsid w:val="005F4A22"/>
    <w:rsid w:val="00607523"/>
    <w:rsid w:val="00612967"/>
    <w:rsid w:val="00614AE1"/>
    <w:rsid w:val="00625812"/>
    <w:rsid w:val="006378A6"/>
    <w:rsid w:val="006378D3"/>
    <w:rsid w:val="006468CF"/>
    <w:rsid w:val="006469E0"/>
    <w:rsid w:val="00653838"/>
    <w:rsid w:val="006548D2"/>
    <w:rsid w:val="00666CF6"/>
    <w:rsid w:val="006675B6"/>
    <w:rsid w:val="00670BB3"/>
    <w:rsid w:val="00673166"/>
    <w:rsid w:val="00676E6B"/>
    <w:rsid w:val="006812D9"/>
    <w:rsid w:val="00683068"/>
    <w:rsid w:val="00685FE3"/>
    <w:rsid w:val="0069277F"/>
    <w:rsid w:val="00692DAE"/>
    <w:rsid w:val="00694465"/>
    <w:rsid w:val="00697260"/>
    <w:rsid w:val="006A0422"/>
    <w:rsid w:val="006A3FE7"/>
    <w:rsid w:val="006A741D"/>
    <w:rsid w:val="006A75B0"/>
    <w:rsid w:val="006B1C19"/>
    <w:rsid w:val="006B66D2"/>
    <w:rsid w:val="006B6773"/>
    <w:rsid w:val="006B7F7C"/>
    <w:rsid w:val="006C274C"/>
    <w:rsid w:val="006C28EF"/>
    <w:rsid w:val="006C2F14"/>
    <w:rsid w:val="006C40D1"/>
    <w:rsid w:val="006C5DFF"/>
    <w:rsid w:val="006C7833"/>
    <w:rsid w:val="006D214A"/>
    <w:rsid w:val="006D6902"/>
    <w:rsid w:val="006E6BB6"/>
    <w:rsid w:val="006F7C7B"/>
    <w:rsid w:val="00704236"/>
    <w:rsid w:val="00705BCD"/>
    <w:rsid w:val="007106F1"/>
    <w:rsid w:val="007114E7"/>
    <w:rsid w:val="0071263D"/>
    <w:rsid w:val="007146F7"/>
    <w:rsid w:val="00717147"/>
    <w:rsid w:val="00724F02"/>
    <w:rsid w:val="007276D1"/>
    <w:rsid w:val="00730862"/>
    <w:rsid w:val="00735646"/>
    <w:rsid w:val="00735A18"/>
    <w:rsid w:val="00736F66"/>
    <w:rsid w:val="00744904"/>
    <w:rsid w:val="00745F3F"/>
    <w:rsid w:val="007540DA"/>
    <w:rsid w:val="00756114"/>
    <w:rsid w:val="0076044C"/>
    <w:rsid w:val="0076181A"/>
    <w:rsid w:val="00762555"/>
    <w:rsid w:val="007665CB"/>
    <w:rsid w:val="00776017"/>
    <w:rsid w:val="0078094D"/>
    <w:rsid w:val="00780A1C"/>
    <w:rsid w:val="00785351"/>
    <w:rsid w:val="00786F7E"/>
    <w:rsid w:val="00792B89"/>
    <w:rsid w:val="007979F9"/>
    <w:rsid w:val="007A220B"/>
    <w:rsid w:val="007B1BA6"/>
    <w:rsid w:val="007B78D6"/>
    <w:rsid w:val="007C26BA"/>
    <w:rsid w:val="007C28E1"/>
    <w:rsid w:val="007C73A6"/>
    <w:rsid w:val="007D059F"/>
    <w:rsid w:val="007E2842"/>
    <w:rsid w:val="007E3339"/>
    <w:rsid w:val="008018AB"/>
    <w:rsid w:val="00807556"/>
    <w:rsid w:val="008102D8"/>
    <w:rsid w:val="008147DB"/>
    <w:rsid w:val="008202E4"/>
    <w:rsid w:val="00832FCA"/>
    <w:rsid w:val="0083579C"/>
    <w:rsid w:val="0083591F"/>
    <w:rsid w:val="008369F2"/>
    <w:rsid w:val="0083777C"/>
    <w:rsid w:val="008407CF"/>
    <w:rsid w:val="00840D42"/>
    <w:rsid w:val="00841383"/>
    <w:rsid w:val="008421B4"/>
    <w:rsid w:val="008434F6"/>
    <w:rsid w:val="0084563E"/>
    <w:rsid w:val="00852D70"/>
    <w:rsid w:val="00853617"/>
    <w:rsid w:val="00866BEE"/>
    <w:rsid w:val="00867B99"/>
    <w:rsid w:val="00875A15"/>
    <w:rsid w:val="00875D52"/>
    <w:rsid w:val="00877937"/>
    <w:rsid w:val="00886428"/>
    <w:rsid w:val="00896FC4"/>
    <w:rsid w:val="008A0CD7"/>
    <w:rsid w:val="008A0DE4"/>
    <w:rsid w:val="008A25DE"/>
    <w:rsid w:val="008A2F62"/>
    <w:rsid w:val="008A57B1"/>
    <w:rsid w:val="008B1519"/>
    <w:rsid w:val="008B44DA"/>
    <w:rsid w:val="008B45B7"/>
    <w:rsid w:val="008C2609"/>
    <w:rsid w:val="008C5970"/>
    <w:rsid w:val="008C6D27"/>
    <w:rsid w:val="008D1005"/>
    <w:rsid w:val="008D4437"/>
    <w:rsid w:val="008D7359"/>
    <w:rsid w:val="008E0726"/>
    <w:rsid w:val="008E0AFC"/>
    <w:rsid w:val="008E68A1"/>
    <w:rsid w:val="008F223C"/>
    <w:rsid w:val="008F32C2"/>
    <w:rsid w:val="008F71E5"/>
    <w:rsid w:val="008F7ADA"/>
    <w:rsid w:val="00900453"/>
    <w:rsid w:val="00903961"/>
    <w:rsid w:val="009043E9"/>
    <w:rsid w:val="00905519"/>
    <w:rsid w:val="0091056F"/>
    <w:rsid w:val="00922A7A"/>
    <w:rsid w:val="0092693E"/>
    <w:rsid w:val="00933AF5"/>
    <w:rsid w:val="00936A3F"/>
    <w:rsid w:val="0094067F"/>
    <w:rsid w:val="00943FE2"/>
    <w:rsid w:val="009450E8"/>
    <w:rsid w:val="00946EE1"/>
    <w:rsid w:val="0094776F"/>
    <w:rsid w:val="00952752"/>
    <w:rsid w:val="0095302C"/>
    <w:rsid w:val="0095307E"/>
    <w:rsid w:val="00955673"/>
    <w:rsid w:val="009560D6"/>
    <w:rsid w:val="00967AE2"/>
    <w:rsid w:val="00972243"/>
    <w:rsid w:val="0097644B"/>
    <w:rsid w:val="00976F5F"/>
    <w:rsid w:val="00984FE6"/>
    <w:rsid w:val="00997A90"/>
    <w:rsid w:val="009A125B"/>
    <w:rsid w:val="009A325C"/>
    <w:rsid w:val="009B2309"/>
    <w:rsid w:val="009B3E75"/>
    <w:rsid w:val="009C1039"/>
    <w:rsid w:val="009C1FA8"/>
    <w:rsid w:val="009C4618"/>
    <w:rsid w:val="009D18F1"/>
    <w:rsid w:val="009D2625"/>
    <w:rsid w:val="009E0D98"/>
    <w:rsid w:val="009E2FB8"/>
    <w:rsid w:val="009F59DE"/>
    <w:rsid w:val="00A004A6"/>
    <w:rsid w:val="00A03006"/>
    <w:rsid w:val="00A03578"/>
    <w:rsid w:val="00A10423"/>
    <w:rsid w:val="00A10D2A"/>
    <w:rsid w:val="00A11108"/>
    <w:rsid w:val="00A1208F"/>
    <w:rsid w:val="00A1308A"/>
    <w:rsid w:val="00A144A1"/>
    <w:rsid w:val="00A16DCA"/>
    <w:rsid w:val="00A212B3"/>
    <w:rsid w:val="00A2222D"/>
    <w:rsid w:val="00A2294E"/>
    <w:rsid w:val="00A26807"/>
    <w:rsid w:val="00A27D80"/>
    <w:rsid w:val="00A27E84"/>
    <w:rsid w:val="00A31A6F"/>
    <w:rsid w:val="00A33121"/>
    <w:rsid w:val="00A379CA"/>
    <w:rsid w:val="00A42801"/>
    <w:rsid w:val="00A63352"/>
    <w:rsid w:val="00A636B8"/>
    <w:rsid w:val="00A67B21"/>
    <w:rsid w:val="00A7235A"/>
    <w:rsid w:val="00A810D4"/>
    <w:rsid w:val="00A81F2F"/>
    <w:rsid w:val="00A82AC8"/>
    <w:rsid w:val="00A85AD6"/>
    <w:rsid w:val="00A863ED"/>
    <w:rsid w:val="00A8677D"/>
    <w:rsid w:val="00A90B8F"/>
    <w:rsid w:val="00A95048"/>
    <w:rsid w:val="00A956CF"/>
    <w:rsid w:val="00A96610"/>
    <w:rsid w:val="00A97655"/>
    <w:rsid w:val="00AA08BA"/>
    <w:rsid w:val="00AA71CA"/>
    <w:rsid w:val="00AB2CB9"/>
    <w:rsid w:val="00AB75C5"/>
    <w:rsid w:val="00AC18A9"/>
    <w:rsid w:val="00AC5489"/>
    <w:rsid w:val="00AC7B59"/>
    <w:rsid w:val="00AD18B0"/>
    <w:rsid w:val="00AD2EF4"/>
    <w:rsid w:val="00AD35A4"/>
    <w:rsid w:val="00AD5368"/>
    <w:rsid w:val="00AD599A"/>
    <w:rsid w:val="00AD755B"/>
    <w:rsid w:val="00AE3077"/>
    <w:rsid w:val="00AE6428"/>
    <w:rsid w:val="00B06167"/>
    <w:rsid w:val="00B13257"/>
    <w:rsid w:val="00B15301"/>
    <w:rsid w:val="00B15B01"/>
    <w:rsid w:val="00B15D4A"/>
    <w:rsid w:val="00B20668"/>
    <w:rsid w:val="00B2584E"/>
    <w:rsid w:val="00B301A6"/>
    <w:rsid w:val="00B3208D"/>
    <w:rsid w:val="00B34C5B"/>
    <w:rsid w:val="00B36E07"/>
    <w:rsid w:val="00B46C89"/>
    <w:rsid w:val="00B538F6"/>
    <w:rsid w:val="00B541B6"/>
    <w:rsid w:val="00B5426A"/>
    <w:rsid w:val="00B546AD"/>
    <w:rsid w:val="00B7159D"/>
    <w:rsid w:val="00B75354"/>
    <w:rsid w:val="00B755EF"/>
    <w:rsid w:val="00B802B1"/>
    <w:rsid w:val="00B85292"/>
    <w:rsid w:val="00B85E2C"/>
    <w:rsid w:val="00B90A3B"/>
    <w:rsid w:val="00B93787"/>
    <w:rsid w:val="00B96B34"/>
    <w:rsid w:val="00BA1B42"/>
    <w:rsid w:val="00BA1DB9"/>
    <w:rsid w:val="00BA5B43"/>
    <w:rsid w:val="00BB2796"/>
    <w:rsid w:val="00BC4CC5"/>
    <w:rsid w:val="00BC523B"/>
    <w:rsid w:val="00BD070C"/>
    <w:rsid w:val="00BD1FEA"/>
    <w:rsid w:val="00BD52AA"/>
    <w:rsid w:val="00BD62CD"/>
    <w:rsid w:val="00BE0190"/>
    <w:rsid w:val="00BE3337"/>
    <w:rsid w:val="00BE6A0D"/>
    <w:rsid w:val="00BE714F"/>
    <w:rsid w:val="00C03FF0"/>
    <w:rsid w:val="00C04029"/>
    <w:rsid w:val="00C112E1"/>
    <w:rsid w:val="00C14A4D"/>
    <w:rsid w:val="00C20C17"/>
    <w:rsid w:val="00C211FF"/>
    <w:rsid w:val="00C26207"/>
    <w:rsid w:val="00C30710"/>
    <w:rsid w:val="00C36744"/>
    <w:rsid w:val="00C40373"/>
    <w:rsid w:val="00C414BE"/>
    <w:rsid w:val="00C44E20"/>
    <w:rsid w:val="00C463BC"/>
    <w:rsid w:val="00C47752"/>
    <w:rsid w:val="00C57195"/>
    <w:rsid w:val="00C61516"/>
    <w:rsid w:val="00C67F5C"/>
    <w:rsid w:val="00C71C07"/>
    <w:rsid w:val="00C73CC0"/>
    <w:rsid w:val="00C93010"/>
    <w:rsid w:val="00C936C8"/>
    <w:rsid w:val="00C940D1"/>
    <w:rsid w:val="00CB15CA"/>
    <w:rsid w:val="00CB2A24"/>
    <w:rsid w:val="00CB3421"/>
    <w:rsid w:val="00CB3AB1"/>
    <w:rsid w:val="00CB593B"/>
    <w:rsid w:val="00CC0663"/>
    <w:rsid w:val="00CC14B9"/>
    <w:rsid w:val="00CC1E16"/>
    <w:rsid w:val="00CD3FE5"/>
    <w:rsid w:val="00CD467A"/>
    <w:rsid w:val="00CD5890"/>
    <w:rsid w:val="00CD70C5"/>
    <w:rsid w:val="00CE1D46"/>
    <w:rsid w:val="00CF2FDC"/>
    <w:rsid w:val="00D01131"/>
    <w:rsid w:val="00D0224A"/>
    <w:rsid w:val="00D03C4A"/>
    <w:rsid w:val="00D0599A"/>
    <w:rsid w:val="00D12EC4"/>
    <w:rsid w:val="00D17094"/>
    <w:rsid w:val="00D21AFB"/>
    <w:rsid w:val="00D27B71"/>
    <w:rsid w:val="00D27B92"/>
    <w:rsid w:val="00D3028F"/>
    <w:rsid w:val="00D4468F"/>
    <w:rsid w:val="00D44A8A"/>
    <w:rsid w:val="00D46281"/>
    <w:rsid w:val="00D51E15"/>
    <w:rsid w:val="00D51E6D"/>
    <w:rsid w:val="00D52F57"/>
    <w:rsid w:val="00D55E90"/>
    <w:rsid w:val="00D56DB2"/>
    <w:rsid w:val="00D60CF7"/>
    <w:rsid w:val="00D60FE3"/>
    <w:rsid w:val="00D65FBC"/>
    <w:rsid w:val="00D66F0B"/>
    <w:rsid w:val="00D718F3"/>
    <w:rsid w:val="00D730A6"/>
    <w:rsid w:val="00D730B6"/>
    <w:rsid w:val="00D73495"/>
    <w:rsid w:val="00D766EF"/>
    <w:rsid w:val="00D832A6"/>
    <w:rsid w:val="00D845D7"/>
    <w:rsid w:val="00D86899"/>
    <w:rsid w:val="00D91DFD"/>
    <w:rsid w:val="00D96133"/>
    <w:rsid w:val="00D965B5"/>
    <w:rsid w:val="00DA3221"/>
    <w:rsid w:val="00DA76B2"/>
    <w:rsid w:val="00DB06F6"/>
    <w:rsid w:val="00DB43C5"/>
    <w:rsid w:val="00DB4D48"/>
    <w:rsid w:val="00DB6EE4"/>
    <w:rsid w:val="00DD1BFC"/>
    <w:rsid w:val="00DD57E0"/>
    <w:rsid w:val="00DD67C5"/>
    <w:rsid w:val="00DE4F84"/>
    <w:rsid w:val="00DE625B"/>
    <w:rsid w:val="00DF2E45"/>
    <w:rsid w:val="00DF6F30"/>
    <w:rsid w:val="00E00069"/>
    <w:rsid w:val="00E0711D"/>
    <w:rsid w:val="00E0795F"/>
    <w:rsid w:val="00E119DF"/>
    <w:rsid w:val="00E1497D"/>
    <w:rsid w:val="00E14FA2"/>
    <w:rsid w:val="00E17765"/>
    <w:rsid w:val="00E417DE"/>
    <w:rsid w:val="00E45C00"/>
    <w:rsid w:val="00E46322"/>
    <w:rsid w:val="00E50605"/>
    <w:rsid w:val="00E550C2"/>
    <w:rsid w:val="00E602EF"/>
    <w:rsid w:val="00E62995"/>
    <w:rsid w:val="00E63313"/>
    <w:rsid w:val="00E64132"/>
    <w:rsid w:val="00E672BD"/>
    <w:rsid w:val="00E77130"/>
    <w:rsid w:val="00E82DC6"/>
    <w:rsid w:val="00E86293"/>
    <w:rsid w:val="00E86CDF"/>
    <w:rsid w:val="00E90793"/>
    <w:rsid w:val="00E96C5B"/>
    <w:rsid w:val="00EA30E3"/>
    <w:rsid w:val="00EA7277"/>
    <w:rsid w:val="00EA78E8"/>
    <w:rsid w:val="00EB1667"/>
    <w:rsid w:val="00EB3895"/>
    <w:rsid w:val="00EB5CEA"/>
    <w:rsid w:val="00EC7996"/>
    <w:rsid w:val="00EC7BBB"/>
    <w:rsid w:val="00EC7CAF"/>
    <w:rsid w:val="00ED1C94"/>
    <w:rsid w:val="00ED63B5"/>
    <w:rsid w:val="00EE03C1"/>
    <w:rsid w:val="00EE121E"/>
    <w:rsid w:val="00EE1ABC"/>
    <w:rsid w:val="00EE2885"/>
    <w:rsid w:val="00EE3E71"/>
    <w:rsid w:val="00EE4075"/>
    <w:rsid w:val="00EE42D3"/>
    <w:rsid w:val="00EF0EC5"/>
    <w:rsid w:val="00EF1CD3"/>
    <w:rsid w:val="00EF222B"/>
    <w:rsid w:val="00EF6288"/>
    <w:rsid w:val="00F06379"/>
    <w:rsid w:val="00F20930"/>
    <w:rsid w:val="00F23D2D"/>
    <w:rsid w:val="00F25D15"/>
    <w:rsid w:val="00F266DE"/>
    <w:rsid w:val="00F269AF"/>
    <w:rsid w:val="00F331E0"/>
    <w:rsid w:val="00F33CC0"/>
    <w:rsid w:val="00F369AB"/>
    <w:rsid w:val="00F37911"/>
    <w:rsid w:val="00F37B1B"/>
    <w:rsid w:val="00F4066D"/>
    <w:rsid w:val="00F41A32"/>
    <w:rsid w:val="00F4699A"/>
    <w:rsid w:val="00F511F6"/>
    <w:rsid w:val="00F525F4"/>
    <w:rsid w:val="00F52658"/>
    <w:rsid w:val="00F55808"/>
    <w:rsid w:val="00F6600F"/>
    <w:rsid w:val="00F668F8"/>
    <w:rsid w:val="00F71D14"/>
    <w:rsid w:val="00F733DA"/>
    <w:rsid w:val="00F74187"/>
    <w:rsid w:val="00F929B9"/>
    <w:rsid w:val="00F9352F"/>
    <w:rsid w:val="00F93690"/>
    <w:rsid w:val="00FA3CD4"/>
    <w:rsid w:val="00FA6623"/>
    <w:rsid w:val="00FB02BC"/>
    <w:rsid w:val="00FC019A"/>
    <w:rsid w:val="00FC05B2"/>
    <w:rsid w:val="00FD2911"/>
    <w:rsid w:val="00FD36E0"/>
    <w:rsid w:val="00FD66F3"/>
    <w:rsid w:val="00FE0731"/>
    <w:rsid w:val="00FE42D6"/>
    <w:rsid w:val="00FF10BF"/>
    <w:rsid w:val="0E580109"/>
    <w:rsid w:val="204F89E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E70ED"/>
  <w15:docId w15:val="{30185B33-F014-403B-AF0F-E54A539B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7F7F8"/>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7F7F8"/>
    </w:tcPr>
  </w:style>
  <w:style w:type="paragraph" w:styleId="NormalWeb">
    <w:name w:val="Normal (Web)"/>
    <w:basedOn w:val="Normal"/>
    <w:uiPriority w:val="99"/>
    <w:semiHidden/>
    <w:unhideWhenUsed/>
    <w:rsid w:val="00BC4CC5"/>
    <w:pPr>
      <w:spacing w:before="100" w:beforeAutospacing="1" w:after="100" w:afterAutospacing="1" w:line="240" w:lineRule="auto"/>
    </w:pPr>
    <w:rPr>
      <w:rFonts w:ascii="Times New Roman" w:eastAsia="Times New Roman" w:hAnsi="Times New Roman" w:cs="Times New Roman"/>
      <w:sz w:val="24"/>
      <w:szCs w:val="24"/>
      <w:lang w:val="en-PH"/>
    </w:rPr>
  </w:style>
  <w:style w:type="character" w:styleId="Hyperlink">
    <w:name w:val="Hyperlink"/>
    <w:basedOn w:val="DefaultParagraphFont"/>
    <w:uiPriority w:val="99"/>
    <w:unhideWhenUsed/>
    <w:rsid w:val="00BC4CC5"/>
    <w:rPr>
      <w:color w:val="0000FF"/>
      <w:u w:val="single"/>
    </w:rPr>
  </w:style>
  <w:style w:type="paragraph" w:styleId="NoSpacing">
    <w:name w:val="No Spacing"/>
    <w:uiPriority w:val="1"/>
    <w:qFormat/>
    <w:rsid w:val="00B541B6"/>
    <w:pPr>
      <w:spacing w:line="240" w:lineRule="auto"/>
    </w:pPr>
  </w:style>
  <w:style w:type="paragraph" w:styleId="Header">
    <w:name w:val="header"/>
    <w:basedOn w:val="Normal"/>
    <w:link w:val="HeaderChar"/>
    <w:uiPriority w:val="99"/>
    <w:unhideWhenUsed/>
    <w:rsid w:val="00B541B6"/>
    <w:pPr>
      <w:tabs>
        <w:tab w:val="center" w:pos="4680"/>
        <w:tab w:val="right" w:pos="9360"/>
      </w:tabs>
      <w:spacing w:line="240" w:lineRule="auto"/>
    </w:pPr>
  </w:style>
  <w:style w:type="character" w:customStyle="1" w:styleId="HeaderChar">
    <w:name w:val="Header Char"/>
    <w:basedOn w:val="DefaultParagraphFont"/>
    <w:link w:val="Header"/>
    <w:uiPriority w:val="99"/>
    <w:rsid w:val="00B541B6"/>
  </w:style>
  <w:style w:type="paragraph" w:styleId="Footer">
    <w:name w:val="footer"/>
    <w:basedOn w:val="Normal"/>
    <w:link w:val="FooterChar"/>
    <w:uiPriority w:val="99"/>
    <w:unhideWhenUsed/>
    <w:rsid w:val="00B541B6"/>
    <w:pPr>
      <w:tabs>
        <w:tab w:val="center" w:pos="4680"/>
        <w:tab w:val="right" w:pos="9360"/>
      </w:tabs>
      <w:spacing w:line="240" w:lineRule="auto"/>
    </w:pPr>
  </w:style>
  <w:style w:type="character" w:customStyle="1" w:styleId="FooterChar">
    <w:name w:val="Footer Char"/>
    <w:basedOn w:val="DefaultParagraphFont"/>
    <w:link w:val="Footer"/>
    <w:uiPriority w:val="99"/>
    <w:rsid w:val="00B541B6"/>
  </w:style>
  <w:style w:type="character" w:styleId="BookTitle">
    <w:name w:val="Book Title"/>
    <w:basedOn w:val="DefaultParagraphFont"/>
    <w:uiPriority w:val="33"/>
    <w:qFormat/>
    <w:rsid w:val="00097BF6"/>
    <w:rPr>
      <w:b/>
      <w:bCs/>
      <w:i/>
      <w:iCs/>
      <w:spacing w:val="5"/>
    </w:rPr>
  </w:style>
  <w:style w:type="table" w:styleId="TableGrid">
    <w:name w:val="Table Grid"/>
    <w:basedOn w:val="TableNormal"/>
    <w:uiPriority w:val="39"/>
    <w:rsid w:val="00EB16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4">
    <w:name w:val="List Table 2 Accent 4"/>
    <w:basedOn w:val="TableNormal"/>
    <w:uiPriority w:val="47"/>
    <w:rsid w:val="00F71D14"/>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
    <w:name w:val="List Table 2"/>
    <w:basedOn w:val="TableNormal"/>
    <w:uiPriority w:val="47"/>
    <w:rsid w:val="00A212B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83591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5426A"/>
    <w:pPr>
      <w:ind w:left="720"/>
      <w:contextualSpacing/>
    </w:pPr>
  </w:style>
  <w:style w:type="character" w:styleId="CommentReference">
    <w:name w:val="annotation reference"/>
    <w:basedOn w:val="DefaultParagraphFont"/>
    <w:uiPriority w:val="99"/>
    <w:semiHidden/>
    <w:unhideWhenUsed/>
    <w:rsid w:val="00201697"/>
    <w:rPr>
      <w:sz w:val="16"/>
      <w:szCs w:val="16"/>
    </w:rPr>
  </w:style>
  <w:style w:type="paragraph" w:styleId="CommentText">
    <w:name w:val="annotation text"/>
    <w:basedOn w:val="Normal"/>
    <w:link w:val="CommentTextChar"/>
    <w:uiPriority w:val="99"/>
    <w:unhideWhenUsed/>
    <w:rsid w:val="00201697"/>
    <w:pPr>
      <w:spacing w:line="240" w:lineRule="auto"/>
    </w:pPr>
    <w:rPr>
      <w:sz w:val="20"/>
      <w:szCs w:val="20"/>
    </w:rPr>
  </w:style>
  <w:style w:type="character" w:customStyle="1" w:styleId="CommentTextChar">
    <w:name w:val="Comment Text Char"/>
    <w:basedOn w:val="DefaultParagraphFont"/>
    <w:link w:val="CommentText"/>
    <w:uiPriority w:val="99"/>
    <w:rsid w:val="00201697"/>
    <w:rPr>
      <w:sz w:val="20"/>
      <w:szCs w:val="20"/>
    </w:rPr>
  </w:style>
  <w:style w:type="paragraph" w:styleId="CommentSubject">
    <w:name w:val="annotation subject"/>
    <w:basedOn w:val="CommentText"/>
    <w:next w:val="CommentText"/>
    <w:link w:val="CommentSubjectChar"/>
    <w:uiPriority w:val="99"/>
    <w:semiHidden/>
    <w:unhideWhenUsed/>
    <w:rsid w:val="00201697"/>
    <w:rPr>
      <w:b/>
      <w:bCs/>
    </w:rPr>
  </w:style>
  <w:style w:type="character" w:customStyle="1" w:styleId="CommentSubjectChar">
    <w:name w:val="Comment Subject Char"/>
    <w:basedOn w:val="CommentTextChar"/>
    <w:link w:val="CommentSubject"/>
    <w:uiPriority w:val="99"/>
    <w:semiHidden/>
    <w:rsid w:val="00201697"/>
    <w:rPr>
      <w:b/>
      <w:bCs/>
      <w:sz w:val="20"/>
      <w:szCs w:val="20"/>
    </w:rPr>
  </w:style>
  <w:style w:type="character" w:styleId="UnresolvedMention">
    <w:name w:val="Unresolved Mention"/>
    <w:basedOn w:val="DefaultParagraphFont"/>
    <w:uiPriority w:val="99"/>
    <w:semiHidden/>
    <w:unhideWhenUsed/>
    <w:rsid w:val="00D0599A"/>
    <w:rPr>
      <w:color w:val="605E5C"/>
      <w:shd w:val="clear" w:color="auto" w:fill="E1DFDD"/>
    </w:rPr>
  </w:style>
  <w:style w:type="table" w:styleId="PlainTable1">
    <w:name w:val="Plain Table 1"/>
    <w:basedOn w:val="TableNormal"/>
    <w:uiPriority w:val="41"/>
    <w:rsid w:val="00CC14B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542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42C79EDAE30B47B0B7AB993B83C7DB" ma:contentTypeVersion="13" ma:contentTypeDescription="Create a new document." ma:contentTypeScope="" ma:versionID="fbbbab9136835aec0cf38a7dbcf50a3d">
  <xsd:schema xmlns:xsd="http://www.w3.org/2001/XMLSchema" xmlns:xs="http://www.w3.org/2001/XMLSchema" xmlns:p="http://schemas.microsoft.com/office/2006/metadata/properties" xmlns:ns2="ce57709a-448c-4fcf-9a85-414132d605bd" xmlns:ns3="910b66f4-8675-424e-b765-d108a66cb98c" targetNamespace="http://schemas.microsoft.com/office/2006/metadata/properties" ma:root="true" ma:fieldsID="3e8b70134a49562cc60a491b8124765d" ns2:_="" ns3:_="">
    <xsd:import namespace="ce57709a-448c-4fcf-9a85-414132d605bd"/>
    <xsd:import namespace="910b66f4-8675-424e-b765-d108a66cb9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7709a-448c-4fcf-9a85-414132d60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d985873-018b-4e02-bc43-dde250ceec4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b66f4-8675-424e-b765-d108a66cb9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57709a-448c-4fcf-9a85-414132d605b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09153-15DE-4845-99B5-5D005C4FF249}">
  <ds:schemaRefs>
    <ds:schemaRef ds:uri="http://schemas.microsoft.com/sharepoint/v3/contenttype/forms"/>
  </ds:schemaRefs>
</ds:datastoreItem>
</file>

<file path=customXml/itemProps2.xml><?xml version="1.0" encoding="utf-8"?>
<ds:datastoreItem xmlns:ds="http://schemas.openxmlformats.org/officeDocument/2006/customXml" ds:itemID="{9EF75260-F710-45EB-834A-C4002B7E7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7709a-448c-4fcf-9a85-414132d605bd"/>
    <ds:schemaRef ds:uri="910b66f4-8675-424e-b765-d108a66cb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8EEE1-8F31-40B2-B025-44D7A43A7BFF}">
  <ds:schemaRefs>
    <ds:schemaRef ds:uri="http://schemas.microsoft.com/office/2006/metadata/properties"/>
    <ds:schemaRef ds:uri="http://schemas.microsoft.com/office/infopath/2007/PartnerControls"/>
    <ds:schemaRef ds:uri="ce57709a-448c-4fcf-9a85-414132d605bd"/>
  </ds:schemaRefs>
</ds:datastoreItem>
</file>

<file path=customXml/itemProps4.xml><?xml version="1.0" encoding="utf-8"?>
<ds:datastoreItem xmlns:ds="http://schemas.openxmlformats.org/officeDocument/2006/customXml" ds:itemID="{429207DB-C08B-4D33-8669-BB0286535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Onsite</dc:creator>
  <cp:lastModifiedBy>Kelly McCarthy</cp:lastModifiedBy>
  <cp:revision>2</cp:revision>
  <cp:lastPrinted>2025-09-26T19:23:00Z</cp:lastPrinted>
  <dcterms:created xsi:type="dcterms:W3CDTF">2026-04-17T13:38:00Z</dcterms:created>
  <dcterms:modified xsi:type="dcterms:W3CDTF">2026-04-17T13:38:00Z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0x0101008D42C79EDAE30B47B0B7AB993B83C7DB</vt:lpwstr>
  </property>
  <property fmtid="{D5CDD505-2E9C-101B-9397-08002B2CF9AE}" pid="3" name="MediaServiceImageTags">
    <vt:lpwstr/>
  </property>
</Properties>
</file>